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8B1" w:rsidRPr="00DB271C" w:rsidRDefault="008228B1" w:rsidP="008228B1">
      <w:pPr>
        <w:shd w:val="clear" w:color="auto" w:fill="FFFFFF"/>
        <w:spacing w:after="0"/>
        <w:jc w:val="center"/>
        <w:rPr>
          <w:rFonts w:ascii="Times New Roman" w:hAnsi="Times New Roman" w:cs="Times New Roman"/>
          <w:b/>
          <w:bCs/>
          <w:sz w:val="28"/>
          <w:szCs w:val="28"/>
        </w:rPr>
      </w:pPr>
      <w:r w:rsidRPr="00DB271C">
        <w:rPr>
          <w:rFonts w:ascii="Times New Roman" w:hAnsi="Times New Roman" w:cs="Times New Roman"/>
          <w:b/>
          <w:bCs/>
          <w:sz w:val="28"/>
          <w:szCs w:val="28"/>
        </w:rPr>
        <w:t>УВАЖАЕМЫЕ РОДИТЕЛИ!</w:t>
      </w:r>
    </w:p>
    <w:p w:rsidR="008228B1" w:rsidRPr="00DB271C" w:rsidRDefault="008228B1" w:rsidP="008228B1">
      <w:pPr>
        <w:shd w:val="clear" w:color="auto" w:fill="FFFFFF"/>
        <w:spacing w:after="0"/>
        <w:jc w:val="center"/>
        <w:rPr>
          <w:rFonts w:ascii="Times New Roman" w:hAnsi="Times New Roman" w:cs="Times New Roman"/>
          <w:sz w:val="28"/>
          <w:szCs w:val="28"/>
        </w:rPr>
      </w:pPr>
      <w:r w:rsidRPr="00DB271C">
        <w:rPr>
          <w:rFonts w:ascii="Times New Roman" w:hAnsi="Times New Roman" w:cs="Times New Roman"/>
          <w:sz w:val="28"/>
          <w:szCs w:val="28"/>
        </w:rPr>
        <w:t>Каждый день в России в дорожно-транспортных происшествиях погибает 10 детей и еще около 100 получают ранения.</w:t>
      </w:r>
    </w:p>
    <w:p w:rsidR="008228B1" w:rsidRPr="00DB271C" w:rsidRDefault="008228B1" w:rsidP="008228B1">
      <w:pPr>
        <w:shd w:val="clear" w:color="auto" w:fill="FFFFFF"/>
        <w:spacing w:after="0"/>
        <w:jc w:val="center"/>
        <w:rPr>
          <w:rFonts w:ascii="Times New Roman" w:hAnsi="Times New Roman" w:cs="Times New Roman"/>
          <w:sz w:val="28"/>
          <w:szCs w:val="28"/>
        </w:rPr>
      </w:pPr>
      <w:r w:rsidRPr="00DB271C">
        <w:rPr>
          <w:rFonts w:ascii="Times New Roman" w:hAnsi="Times New Roman" w:cs="Times New Roman"/>
          <w:sz w:val="28"/>
          <w:szCs w:val="28"/>
        </w:rPr>
        <w:t xml:space="preserve">Это МЫ не научили детей безопасному поведению на дорогах, не уберегли от ДТП! </w:t>
      </w:r>
    </w:p>
    <w:p w:rsidR="008228B1" w:rsidRPr="00DB271C" w:rsidRDefault="008228B1" w:rsidP="008228B1">
      <w:pPr>
        <w:shd w:val="clear" w:color="auto" w:fill="FFFFFF"/>
        <w:spacing w:after="0"/>
        <w:jc w:val="center"/>
        <w:rPr>
          <w:rFonts w:ascii="Times New Roman" w:hAnsi="Times New Roman" w:cs="Times New Roman"/>
          <w:sz w:val="28"/>
          <w:szCs w:val="28"/>
        </w:rPr>
      </w:pPr>
      <w:r w:rsidRPr="00DB271C">
        <w:rPr>
          <w:rFonts w:ascii="Times New Roman" w:hAnsi="Times New Roman" w:cs="Times New Roman"/>
          <w:sz w:val="28"/>
          <w:szCs w:val="28"/>
        </w:rPr>
        <w:t>Сегодня наши дети – юные пешеходы, пассажиры, велосипедисты, а завтра – взрослые водители!</w:t>
      </w:r>
    </w:p>
    <w:p w:rsidR="008228B1" w:rsidRPr="00DB271C" w:rsidRDefault="008228B1" w:rsidP="008228B1">
      <w:pPr>
        <w:shd w:val="clear" w:color="auto" w:fill="FFFFFF"/>
        <w:spacing w:after="0"/>
        <w:jc w:val="center"/>
        <w:rPr>
          <w:rFonts w:ascii="Times New Roman" w:hAnsi="Times New Roman" w:cs="Times New Roman"/>
          <w:b/>
          <w:sz w:val="28"/>
          <w:szCs w:val="28"/>
          <w:u w:val="single"/>
        </w:rPr>
      </w:pPr>
      <w:r w:rsidRPr="00DB271C">
        <w:rPr>
          <w:rFonts w:ascii="Times New Roman" w:hAnsi="Times New Roman" w:cs="Times New Roman"/>
          <w:b/>
          <w:sz w:val="28"/>
          <w:szCs w:val="28"/>
          <w:u w:val="single"/>
        </w:rPr>
        <w:t xml:space="preserve">ГИБДД и Министерство образования просят помощи родителей </w:t>
      </w:r>
    </w:p>
    <w:p w:rsidR="008228B1" w:rsidRPr="00DB271C" w:rsidRDefault="008228B1" w:rsidP="008228B1">
      <w:pPr>
        <w:shd w:val="clear" w:color="auto" w:fill="FFFFFF"/>
        <w:spacing w:after="0"/>
        <w:jc w:val="center"/>
        <w:rPr>
          <w:rFonts w:ascii="Times New Roman" w:hAnsi="Times New Roman" w:cs="Times New Roman"/>
          <w:sz w:val="28"/>
          <w:szCs w:val="28"/>
        </w:rPr>
      </w:pPr>
      <w:r w:rsidRPr="00DB271C">
        <w:rPr>
          <w:rFonts w:ascii="Times New Roman" w:hAnsi="Times New Roman" w:cs="Times New Roman"/>
          <w:sz w:val="28"/>
          <w:szCs w:val="28"/>
        </w:rPr>
        <w:t>в воспитании дисциплинированных участников дорожного движения.</w:t>
      </w:r>
    </w:p>
    <w:p w:rsidR="008228B1" w:rsidRPr="00DB271C" w:rsidRDefault="008228B1" w:rsidP="008228B1">
      <w:pPr>
        <w:shd w:val="clear" w:color="auto" w:fill="FFFFFF"/>
        <w:spacing w:after="0"/>
        <w:jc w:val="center"/>
        <w:rPr>
          <w:rFonts w:ascii="Times New Roman" w:hAnsi="Times New Roman" w:cs="Times New Roman"/>
          <w:sz w:val="28"/>
          <w:szCs w:val="28"/>
        </w:rPr>
      </w:pPr>
      <w:r w:rsidRPr="00DB271C">
        <w:rPr>
          <w:rFonts w:ascii="Times New Roman" w:hAnsi="Times New Roman" w:cs="Times New Roman"/>
          <w:sz w:val="28"/>
          <w:szCs w:val="28"/>
        </w:rPr>
        <w:t>Прочтите вместе с детьми и следуйте советам ГИБДД!</w:t>
      </w:r>
    </w:p>
    <w:p w:rsidR="008228B1" w:rsidRPr="00DB271C" w:rsidRDefault="008228B1" w:rsidP="008228B1">
      <w:pPr>
        <w:shd w:val="clear" w:color="auto" w:fill="FFFFFF"/>
        <w:spacing w:after="0"/>
        <w:jc w:val="center"/>
        <w:rPr>
          <w:rFonts w:ascii="Times New Roman" w:hAnsi="Times New Roman" w:cs="Times New Roman"/>
          <w:b/>
          <w:bCs/>
          <w:sz w:val="28"/>
          <w:szCs w:val="28"/>
        </w:rPr>
      </w:pPr>
      <w:r w:rsidRPr="00DB271C">
        <w:rPr>
          <w:rFonts w:ascii="Times New Roman" w:hAnsi="Times New Roman" w:cs="Times New Roman"/>
          <w:b/>
          <w:bCs/>
          <w:sz w:val="28"/>
          <w:szCs w:val="28"/>
        </w:rPr>
        <w:t>ИНСТРУКЦИЯ ДЛЯ РОДИТЕЛЕЙ И ДЕТЕЙ ПО ПДД</w:t>
      </w:r>
    </w:p>
    <w:p w:rsidR="008228B1" w:rsidRDefault="008228B1" w:rsidP="008228B1">
      <w:pPr>
        <w:numPr>
          <w:ilvl w:val="0"/>
          <w:numId w:val="3"/>
        </w:numPr>
        <w:spacing w:after="0"/>
        <w:ind w:left="0"/>
        <w:jc w:val="both"/>
        <w:rPr>
          <w:rFonts w:ascii="Times New Roman" w:hAnsi="Times New Roman" w:cs="Times New Roman"/>
          <w:sz w:val="28"/>
          <w:szCs w:val="28"/>
        </w:rPr>
      </w:pPr>
      <w:r w:rsidRPr="00DB271C">
        <w:rPr>
          <w:rFonts w:ascii="Times New Roman" w:hAnsi="Times New Roman" w:cs="Times New Roman"/>
          <w:sz w:val="28"/>
          <w:szCs w:val="28"/>
        </w:rPr>
        <w:t>Переходя дорогу с ребенком, крепко держите его за руку!</w:t>
      </w:r>
    </w:p>
    <w:p w:rsidR="008228B1" w:rsidRDefault="008228B1" w:rsidP="008228B1">
      <w:pPr>
        <w:numPr>
          <w:ilvl w:val="0"/>
          <w:numId w:val="3"/>
        </w:numPr>
        <w:spacing w:after="0"/>
        <w:ind w:left="0"/>
        <w:jc w:val="both"/>
        <w:rPr>
          <w:rFonts w:ascii="Times New Roman" w:hAnsi="Times New Roman" w:cs="Times New Roman"/>
          <w:sz w:val="28"/>
          <w:szCs w:val="28"/>
        </w:rPr>
      </w:pPr>
      <w:r w:rsidRPr="00DB271C">
        <w:rPr>
          <w:rFonts w:ascii="Times New Roman" w:hAnsi="Times New Roman" w:cs="Times New Roman"/>
          <w:b/>
          <w:sz w:val="28"/>
          <w:szCs w:val="28"/>
        </w:rPr>
        <w:t>Ходите только по тротуарам или пешеходным дорожкам,</w:t>
      </w:r>
      <w:r w:rsidRPr="00DB271C">
        <w:rPr>
          <w:rFonts w:ascii="Times New Roman" w:hAnsi="Times New Roman" w:cs="Times New Roman"/>
          <w:sz w:val="28"/>
          <w:szCs w:val="28"/>
        </w:rPr>
        <w:t xml:space="preserve"> придерживаясь правой стороны, а если их нет – по левой обочине дороги навстречу движущемуся транспорту. Так безопаснее.</w:t>
      </w:r>
    </w:p>
    <w:p w:rsidR="008228B1" w:rsidRDefault="008228B1" w:rsidP="008228B1">
      <w:pPr>
        <w:numPr>
          <w:ilvl w:val="0"/>
          <w:numId w:val="3"/>
        </w:numPr>
        <w:spacing w:after="0"/>
        <w:ind w:left="0"/>
        <w:jc w:val="both"/>
        <w:rPr>
          <w:rFonts w:ascii="Times New Roman" w:hAnsi="Times New Roman" w:cs="Times New Roman"/>
          <w:sz w:val="28"/>
          <w:szCs w:val="28"/>
        </w:rPr>
      </w:pPr>
      <w:r w:rsidRPr="00DB271C">
        <w:rPr>
          <w:rFonts w:ascii="Times New Roman" w:hAnsi="Times New Roman" w:cs="Times New Roman"/>
          <w:sz w:val="28"/>
          <w:szCs w:val="28"/>
        </w:rPr>
        <w:t xml:space="preserve"> Переходите дорогу только </w:t>
      </w:r>
      <w:r w:rsidRPr="00DB271C">
        <w:rPr>
          <w:rFonts w:ascii="Times New Roman" w:hAnsi="Times New Roman" w:cs="Times New Roman"/>
          <w:b/>
          <w:bCs/>
          <w:sz w:val="28"/>
          <w:szCs w:val="28"/>
        </w:rPr>
        <w:t>на зеленый</w:t>
      </w:r>
      <w:r w:rsidRPr="00DB271C">
        <w:rPr>
          <w:rFonts w:ascii="Times New Roman" w:hAnsi="Times New Roman" w:cs="Times New Roman"/>
          <w:sz w:val="28"/>
          <w:szCs w:val="28"/>
        </w:rPr>
        <w:t xml:space="preserve"> сигнал светофора или </w:t>
      </w:r>
      <w:r w:rsidRPr="00DB271C">
        <w:rPr>
          <w:rFonts w:ascii="Times New Roman" w:hAnsi="Times New Roman" w:cs="Times New Roman"/>
          <w:b/>
          <w:bCs/>
          <w:sz w:val="28"/>
          <w:szCs w:val="28"/>
        </w:rPr>
        <w:t>по пешеходным переходам.</w:t>
      </w:r>
    </w:p>
    <w:p w:rsidR="008228B1" w:rsidRDefault="008228B1" w:rsidP="008228B1">
      <w:pPr>
        <w:numPr>
          <w:ilvl w:val="0"/>
          <w:numId w:val="3"/>
        </w:numPr>
        <w:spacing w:after="0"/>
        <w:ind w:left="0"/>
        <w:jc w:val="both"/>
        <w:rPr>
          <w:rFonts w:ascii="Times New Roman" w:hAnsi="Times New Roman" w:cs="Times New Roman"/>
          <w:sz w:val="28"/>
          <w:szCs w:val="28"/>
        </w:rPr>
      </w:pPr>
      <w:r w:rsidRPr="00DB271C">
        <w:rPr>
          <w:rFonts w:ascii="Times New Roman" w:hAnsi="Times New Roman" w:cs="Times New Roman"/>
          <w:sz w:val="28"/>
          <w:szCs w:val="28"/>
        </w:rPr>
        <w:t xml:space="preserve">Помните, что на пешеходном переходе </w:t>
      </w:r>
      <w:r w:rsidRPr="00DB271C">
        <w:rPr>
          <w:rFonts w:ascii="Times New Roman" w:hAnsi="Times New Roman" w:cs="Times New Roman"/>
          <w:b/>
          <w:sz w:val="28"/>
          <w:szCs w:val="28"/>
          <w:u w:val="single"/>
        </w:rPr>
        <w:t>не всегда бывает безопасно</w:t>
      </w:r>
      <w:r w:rsidRPr="00DB271C">
        <w:rPr>
          <w:rFonts w:ascii="Times New Roman" w:hAnsi="Times New Roman" w:cs="Times New Roman"/>
          <w:sz w:val="28"/>
          <w:szCs w:val="28"/>
        </w:rPr>
        <w:t>: из-за остановившегося или проехавшего мимо автомобиля может выехать другой, который не был виден! Убедитесь, что все автомобили уступают Вам дорогу!</w:t>
      </w:r>
    </w:p>
    <w:p w:rsidR="008228B1" w:rsidRDefault="008228B1" w:rsidP="008228B1">
      <w:pPr>
        <w:numPr>
          <w:ilvl w:val="0"/>
          <w:numId w:val="3"/>
        </w:numPr>
        <w:spacing w:after="0"/>
        <w:ind w:left="0"/>
        <w:jc w:val="both"/>
        <w:rPr>
          <w:rFonts w:ascii="Times New Roman" w:hAnsi="Times New Roman" w:cs="Times New Roman"/>
          <w:sz w:val="28"/>
          <w:szCs w:val="28"/>
        </w:rPr>
      </w:pPr>
      <w:r w:rsidRPr="00DB271C">
        <w:rPr>
          <w:rFonts w:ascii="Times New Roman" w:hAnsi="Times New Roman" w:cs="Times New Roman"/>
          <w:sz w:val="28"/>
          <w:szCs w:val="28"/>
        </w:rPr>
        <w:t xml:space="preserve">Прежде чем перейти дорогу, </w:t>
      </w:r>
      <w:r w:rsidRPr="00DB271C">
        <w:rPr>
          <w:rFonts w:ascii="Times New Roman" w:hAnsi="Times New Roman" w:cs="Times New Roman"/>
          <w:b/>
          <w:bCs/>
          <w:sz w:val="28"/>
          <w:szCs w:val="28"/>
        </w:rPr>
        <w:t>остановитесь</w:t>
      </w:r>
      <w:r w:rsidRPr="00DB271C">
        <w:rPr>
          <w:rFonts w:ascii="Times New Roman" w:hAnsi="Times New Roman" w:cs="Times New Roman"/>
          <w:sz w:val="28"/>
          <w:szCs w:val="28"/>
        </w:rPr>
        <w:t xml:space="preserve"> у пешеходного перехода на краю тротуара, прислушайтесь и осмотритесь. Посмотрите налево, направо, ещё раз налево. И, если нет близко движущихся автомобилей – переходите, постоянно контролируя дорожную обстановку поворотом головы во все стороны.</w:t>
      </w:r>
    </w:p>
    <w:p w:rsidR="008228B1" w:rsidRDefault="008228B1" w:rsidP="008228B1">
      <w:pPr>
        <w:numPr>
          <w:ilvl w:val="0"/>
          <w:numId w:val="3"/>
        </w:numPr>
        <w:spacing w:after="0"/>
        <w:ind w:left="0"/>
        <w:jc w:val="both"/>
        <w:rPr>
          <w:rFonts w:ascii="Times New Roman" w:hAnsi="Times New Roman" w:cs="Times New Roman"/>
          <w:sz w:val="28"/>
          <w:szCs w:val="28"/>
        </w:rPr>
      </w:pPr>
      <w:r w:rsidRPr="00DB271C">
        <w:rPr>
          <w:rFonts w:ascii="Times New Roman" w:hAnsi="Times New Roman" w:cs="Times New Roman"/>
          <w:sz w:val="28"/>
          <w:szCs w:val="28"/>
        </w:rPr>
        <w:t xml:space="preserve">Если автомобиль вдалеке – рассчитайте свои силы. Научитесь правильно </w:t>
      </w:r>
      <w:r w:rsidRPr="00DB271C">
        <w:rPr>
          <w:rFonts w:ascii="Times New Roman" w:hAnsi="Times New Roman" w:cs="Times New Roman"/>
          <w:b/>
          <w:bCs/>
          <w:sz w:val="28"/>
          <w:szCs w:val="28"/>
        </w:rPr>
        <w:t xml:space="preserve">оценивать расстояние </w:t>
      </w:r>
      <w:r w:rsidRPr="00DB271C">
        <w:rPr>
          <w:rFonts w:ascii="Times New Roman" w:hAnsi="Times New Roman" w:cs="Times New Roman"/>
          <w:sz w:val="28"/>
          <w:szCs w:val="28"/>
        </w:rPr>
        <w:t>до приближающегося автомобиля. Помните, автомобиль быстро остановиться не может. Лучше переждать, а не перебегать перед близко идущим транспортом. Это может закончиться плачевно!</w:t>
      </w:r>
    </w:p>
    <w:p w:rsidR="008228B1" w:rsidRDefault="008228B1" w:rsidP="008228B1">
      <w:pPr>
        <w:numPr>
          <w:ilvl w:val="0"/>
          <w:numId w:val="3"/>
        </w:numPr>
        <w:spacing w:after="0"/>
        <w:ind w:left="0"/>
        <w:jc w:val="both"/>
        <w:rPr>
          <w:rFonts w:ascii="Times New Roman" w:hAnsi="Times New Roman" w:cs="Times New Roman"/>
          <w:sz w:val="28"/>
          <w:szCs w:val="28"/>
        </w:rPr>
      </w:pPr>
      <w:r w:rsidRPr="00DB271C">
        <w:rPr>
          <w:rFonts w:ascii="Times New Roman" w:hAnsi="Times New Roman" w:cs="Times New Roman"/>
          <w:sz w:val="28"/>
          <w:szCs w:val="28"/>
        </w:rPr>
        <w:t>Когда переходите дорогу – отбросьте мысли, прекратите разговоры с родными и друзьями, телефонные разговоры, наблюдайте за движущимся транспортом.</w:t>
      </w:r>
    </w:p>
    <w:p w:rsidR="008228B1" w:rsidRDefault="008228B1" w:rsidP="008228B1">
      <w:pPr>
        <w:numPr>
          <w:ilvl w:val="0"/>
          <w:numId w:val="3"/>
        </w:numPr>
        <w:spacing w:after="0"/>
        <w:ind w:left="0"/>
        <w:jc w:val="both"/>
        <w:rPr>
          <w:rFonts w:ascii="Times New Roman" w:hAnsi="Times New Roman" w:cs="Times New Roman"/>
          <w:sz w:val="28"/>
          <w:szCs w:val="28"/>
        </w:rPr>
      </w:pPr>
      <w:r w:rsidRPr="00DB271C">
        <w:rPr>
          <w:rFonts w:ascii="Times New Roman" w:hAnsi="Times New Roman" w:cs="Times New Roman"/>
          <w:sz w:val="28"/>
          <w:szCs w:val="28"/>
        </w:rPr>
        <w:t>Переходите дорогу поперек, а не наискосок, иначе вы дольше будете находиться на проезжей части, а, следовательно, в опасности!</w:t>
      </w:r>
    </w:p>
    <w:p w:rsidR="008228B1" w:rsidRDefault="008228B1" w:rsidP="008228B1">
      <w:pPr>
        <w:numPr>
          <w:ilvl w:val="0"/>
          <w:numId w:val="3"/>
        </w:numPr>
        <w:spacing w:after="0"/>
        <w:ind w:left="0"/>
        <w:jc w:val="both"/>
        <w:rPr>
          <w:rFonts w:ascii="Times New Roman" w:hAnsi="Times New Roman" w:cs="Times New Roman"/>
          <w:sz w:val="28"/>
          <w:szCs w:val="28"/>
        </w:rPr>
      </w:pPr>
      <w:r w:rsidRPr="00DB271C">
        <w:rPr>
          <w:rFonts w:ascii="Times New Roman" w:hAnsi="Times New Roman" w:cs="Times New Roman"/>
          <w:sz w:val="28"/>
          <w:szCs w:val="28"/>
        </w:rPr>
        <w:t xml:space="preserve">Переходите дорогу </w:t>
      </w:r>
      <w:r w:rsidRPr="00DB271C">
        <w:rPr>
          <w:rFonts w:ascii="Times New Roman" w:hAnsi="Times New Roman" w:cs="Times New Roman"/>
          <w:b/>
          <w:bCs/>
          <w:sz w:val="28"/>
          <w:szCs w:val="28"/>
        </w:rPr>
        <w:t>быстрым шагом</w:t>
      </w:r>
      <w:r w:rsidRPr="00DB271C">
        <w:rPr>
          <w:rFonts w:ascii="Times New Roman" w:hAnsi="Times New Roman" w:cs="Times New Roman"/>
          <w:sz w:val="28"/>
          <w:szCs w:val="28"/>
        </w:rPr>
        <w:t>, но не бегом! Так безопаснее.</w:t>
      </w:r>
    </w:p>
    <w:p w:rsidR="008228B1" w:rsidRDefault="008228B1" w:rsidP="008228B1">
      <w:pPr>
        <w:numPr>
          <w:ilvl w:val="0"/>
          <w:numId w:val="3"/>
        </w:numPr>
        <w:spacing w:after="0"/>
        <w:ind w:left="0"/>
        <w:jc w:val="both"/>
        <w:rPr>
          <w:rFonts w:ascii="Times New Roman" w:hAnsi="Times New Roman" w:cs="Times New Roman"/>
          <w:sz w:val="28"/>
          <w:szCs w:val="28"/>
        </w:rPr>
      </w:pPr>
      <w:r w:rsidRPr="00DB271C">
        <w:rPr>
          <w:rFonts w:ascii="Times New Roman" w:hAnsi="Times New Roman" w:cs="Times New Roman"/>
          <w:sz w:val="28"/>
          <w:szCs w:val="28"/>
        </w:rPr>
        <w:t xml:space="preserve">Чтобы ребёнок не оказался неожиданно на проезжей части, из транспорта </w:t>
      </w:r>
      <w:r w:rsidRPr="00DB271C">
        <w:rPr>
          <w:rFonts w:ascii="Times New Roman" w:hAnsi="Times New Roman" w:cs="Times New Roman"/>
          <w:b/>
          <w:bCs/>
          <w:sz w:val="28"/>
          <w:szCs w:val="28"/>
        </w:rPr>
        <w:t>взрослый выходит первым</w:t>
      </w:r>
      <w:r w:rsidRPr="00DB271C">
        <w:rPr>
          <w:rFonts w:ascii="Times New Roman" w:hAnsi="Times New Roman" w:cs="Times New Roman"/>
          <w:sz w:val="28"/>
          <w:szCs w:val="28"/>
        </w:rPr>
        <w:t>, а потом ребенок!</w:t>
      </w:r>
    </w:p>
    <w:p w:rsidR="008228B1" w:rsidRDefault="008228B1" w:rsidP="008228B1">
      <w:pPr>
        <w:numPr>
          <w:ilvl w:val="0"/>
          <w:numId w:val="3"/>
        </w:numPr>
        <w:spacing w:after="0"/>
        <w:ind w:left="0"/>
        <w:jc w:val="both"/>
        <w:rPr>
          <w:rFonts w:ascii="Times New Roman" w:hAnsi="Times New Roman" w:cs="Times New Roman"/>
          <w:sz w:val="28"/>
          <w:szCs w:val="28"/>
        </w:rPr>
      </w:pPr>
      <w:r w:rsidRPr="00DB271C">
        <w:rPr>
          <w:rFonts w:ascii="Times New Roman" w:hAnsi="Times New Roman" w:cs="Times New Roman"/>
          <w:sz w:val="28"/>
          <w:szCs w:val="28"/>
        </w:rPr>
        <w:lastRenderedPageBreak/>
        <w:t>Выходя из автобуса, не стремитесь сразу перебежать дорогу. Подождите, когда транспорт уедет, и дорога будет просматриваться в обе стороны. Помните, что автобус опасно обходить и спереди, и сзади, ведь за ним может быть скрыт другой автомобиль меньшего размера.</w:t>
      </w:r>
    </w:p>
    <w:p w:rsidR="008228B1" w:rsidRDefault="008228B1" w:rsidP="008228B1">
      <w:pPr>
        <w:numPr>
          <w:ilvl w:val="0"/>
          <w:numId w:val="3"/>
        </w:numPr>
        <w:spacing w:after="0"/>
        <w:ind w:left="0"/>
        <w:jc w:val="both"/>
        <w:rPr>
          <w:rFonts w:ascii="Times New Roman" w:hAnsi="Times New Roman" w:cs="Times New Roman"/>
          <w:sz w:val="28"/>
          <w:szCs w:val="28"/>
        </w:rPr>
      </w:pPr>
      <w:r w:rsidRPr="00DB271C">
        <w:rPr>
          <w:rFonts w:ascii="Times New Roman" w:hAnsi="Times New Roman" w:cs="Times New Roman"/>
          <w:sz w:val="28"/>
          <w:szCs w:val="28"/>
        </w:rPr>
        <w:t xml:space="preserve">Будьте осторожны и </w:t>
      </w:r>
      <w:r w:rsidRPr="00DB271C">
        <w:rPr>
          <w:rFonts w:ascii="Times New Roman" w:hAnsi="Times New Roman" w:cs="Times New Roman"/>
          <w:b/>
          <w:bCs/>
          <w:sz w:val="28"/>
          <w:szCs w:val="28"/>
        </w:rPr>
        <w:t>не спешите</w:t>
      </w:r>
      <w:r w:rsidRPr="00DB271C">
        <w:rPr>
          <w:rFonts w:ascii="Times New Roman" w:hAnsi="Times New Roman" w:cs="Times New Roman"/>
          <w:sz w:val="28"/>
          <w:szCs w:val="28"/>
        </w:rPr>
        <w:t xml:space="preserve">! Ведь обзор дороги может закрывать не только стоящий на остановке автобус, но и движущийся транспорт, а так же кусты, </w:t>
      </w:r>
      <w:r>
        <w:rPr>
          <w:rFonts w:ascii="Times New Roman" w:hAnsi="Times New Roman" w:cs="Times New Roman"/>
          <w:sz w:val="28"/>
          <w:szCs w:val="28"/>
        </w:rPr>
        <w:t>деревья, угол дома, снежный вал.</w:t>
      </w:r>
    </w:p>
    <w:p w:rsidR="008228B1" w:rsidRDefault="008228B1" w:rsidP="008228B1">
      <w:pPr>
        <w:numPr>
          <w:ilvl w:val="0"/>
          <w:numId w:val="3"/>
        </w:numPr>
        <w:spacing w:after="0"/>
        <w:ind w:left="0"/>
        <w:jc w:val="both"/>
        <w:rPr>
          <w:rFonts w:ascii="Times New Roman" w:hAnsi="Times New Roman" w:cs="Times New Roman"/>
          <w:sz w:val="28"/>
          <w:szCs w:val="28"/>
        </w:rPr>
      </w:pPr>
      <w:r w:rsidRPr="00DB271C">
        <w:rPr>
          <w:rFonts w:ascii="Times New Roman" w:hAnsi="Times New Roman" w:cs="Times New Roman"/>
          <w:sz w:val="28"/>
          <w:szCs w:val="28"/>
        </w:rPr>
        <w:t xml:space="preserve">Постарайтесь перейти дорогу за один прием. Если красный сигнал светофора застал Вас на середине проезжей части, то остановитесь и не делайте шаг назад не глядя, </w:t>
      </w:r>
      <w:r w:rsidRPr="00DB271C">
        <w:rPr>
          <w:rFonts w:ascii="Times New Roman" w:hAnsi="Times New Roman" w:cs="Times New Roman"/>
          <w:b/>
          <w:bCs/>
          <w:sz w:val="28"/>
          <w:szCs w:val="28"/>
        </w:rPr>
        <w:t>не мечитесь</w:t>
      </w:r>
      <w:r w:rsidRPr="00DB271C">
        <w:rPr>
          <w:rFonts w:ascii="Times New Roman" w:hAnsi="Times New Roman" w:cs="Times New Roman"/>
          <w:sz w:val="28"/>
          <w:szCs w:val="28"/>
        </w:rPr>
        <w:t xml:space="preserve"> из стороны в сторону. Так водителю легче будет Вас объехать.</w:t>
      </w:r>
    </w:p>
    <w:p w:rsidR="008228B1" w:rsidRDefault="008228B1" w:rsidP="008228B1">
      <w:pPr>
        <w:numPr>
          <w:ilvl w:val="0"/>
          <w:numId w:val="3"/>
        </w:numPr>
        <w:spacing w:after="0"/>
        <w:ind w:left="0"/>
        <w:jc w:val="both"/>
        <w:rPr>
          <w:rFonts w:ascii="Times New Roman" w:hAnsi="Times New Roman" w:cs="Times New Roman"/>
          <w:sz w:val="28"/>
          <w:szCs w:val="28"/>
        </w:rPr>
      </w:pPr>
      <w:r w:rsidRPr="00DB271C">
        <w:rPr>
          <w:rFonts w:ascii="Times New Roman" w:hAnsi="Times New Roman" w:cs="Times New Roman"/>
          <w:sz w:val="28"/>
          <w:szCs w:val="28"/>
        </w:rPr>
        <w:t xml:space="preserve">Пешеходам запрещается переходить дорогу, если она имеет разделительную полосу или ограждение. Дойдите до ближайшего </w:t>
      </w:r>
      <w:r w:rsidRPr="00DB271C">
        <w:rPr>
          <w:rFonts w:ascii="Times New Roman" w:hAnsi="Times New Roman" w:cs="Times New Roman"/>
          <w:b/>
          <w:bCs/>
          <w:sz w:val="28"/>
          <w:szCs w:val="28"/>
        </w:rPr>
        <w:t>пешеходного перехода</w:t>
      </w:r>
      <w:r w:rsidRPr="00DB271C">
        <w:rPr>
          <w:rFonts w:ascii="Times New Roman" w:hAnsi="Times New Roman" w:cs="Times New Roman"/>
          <w:sz w:val="28"/>
          <w:szCs w:val="28"/>
        </w:rPr>
        <w:t>!</w:t>
      </w:r>
    </w:p>
    <w:p w:rsidR="008228B1" w:rsidRDefault="008228B1" w:rsidP="008228B1">
      <w:pPr>
        <w:numPr>
          <w:ilvl w:val="0"/>
          <w:numId w:val="3"/>
        </w:numPr>
        <w:spacing w:after="0"/>
        <w:ind w:left="0"/>
        <w:jc w:val="both"/>
        <w:rPr>
          <w:rFonts w:ascii="Times New Roman" w:hAnsi="Times New Roman" w:cs="Times New Roman"/>
          <w:sz w:val="28"/>
          <w:szCs w:val="28"/>
        </w:rPr>
      </w:pPr>
      <w:r w:rsidRPr="00DB271C">
        <w:rPr>
          <w:rFonts w:ascii="Times New Roman" w:hAnsi="Times New Roman" w:cs="Times New Roman"/>
          <w:sz w:val="28"/>
          <w:szCs w:val="28"/>
        </w:rPr>
        <w:t xml:space="preserve">Нельзя играть на дорогах и вблизи дорог. Для этого есть двор, детская площадка, стадион. Не разрешайте детям выезжать на дорогу на коньках, санках, </w:t>
      </w:r>
      <w:proofErr w:type="spellStart"/>
      <w:r w:rsidRPr="00DB271C">
        <w:rPr>
          <w:rFonts w:ascii="Times New Roman" w:hAnsi="Times New Roman" w:cs="Times New Roman"/>
          <w:sz w:val="28"/>
          <w:szCs w:val="28"/>
        </w:rPr>
        <w:t>скейте</w:t>
      </w:r>
      <w:proofErr w:type="spellEnd"/>
      <w:r w:rsidRPr="00DB271C">
        <w:rPr>
          <w:rFonts w:ascii="Times New Roman" w:hAnsi="Times New Roman" w:cs="Times New Roman"/>
          <w:sz w:val="28"/>
          <w:szCs w:val="28"/>
        </w:rPr>
        <w:t xml:space="preserve"> и самокате.</w:t>
      </w:r>
    </w:p>
    <w:p w:rsidR="008228B1" w:rsidRPr="00DB271C" w:rsidRDefault="008228B1" w:rsidP="008228B1">
      <w:pPr>
        <w:numPr>
          <w:ilvl w:val="0"/>
          <w:numId w:val="3"/>
        </w:numPr>
        <w:spacing w:after="0"/>
        <w:ind w:left="0"/>
        <w:jc w:val="both"/>
        <w:rPr>
          <w:rFonts w:ascii="Times New Roman" w:hAnsi="Times New Roman" w:cs="Times New Roman"/>
          <w:sz w:val="28"/>
          <w:szCs w:val="28"/>
        </w:rPr>
      </w:pPr>
      <w:r w:rsidRPr="00DB271C">
        <w:rPr>
          <w:rFonts w:ascii="Times New Roman" w:hAnsi="Times New Roman" w:cs="Times New Roman"/>
          <w:sz w:val="28"/>
          <w:szCs w:val="28"/>
        </w:rPr>
        <w:t>Переход дороги в неблагоприятную погоду ( дождь, снег, гололед, туман) требует особого внимания, так как обзор снижается из-за непогоды, тем более, что может мешать капюшон, поднятый воротник или зонт. Вещи не должны мешать обзору дороги!</w:t>
      </w:r>
    </w:p>
    <w:p w:rsidR="008228B1" w:rsidRPr="00DB271C" w:rsidRDefault="008228B1" w:rsidP="008228B1">
      <w:pPr>
        <w:spacing w:after="0"/>
        <w:jc w:val="center"/>
        <w:rPr>
          <w:rFonts w:ascii="Times New Roman" w:hAnsi="Times New Roman" w:cs="Times New Roman"/>
          <w:b/>
          <w:sz w:val="28"/>
          <w:szCs w:val="28"/>
          <w:u w:val="single"/>
        </w:rPr>
      </w:pPr>
      <w:r w:rsidRPr="00DB271C">
        <w:rPr>
          <w:rFonts w:ascii="Times New Roman" w:hAnsi="Times New Roman" w:cs="Times New Roman"/>
          <w:b/>
          <w:sz w:val="28"/>
          <w:szCs w:val="28"/>
          <w:u w:val="single"/>
        </w:rPr>
        <w:t>Если Вы купили ребенку велосипед (мопед, скутер), сначала выучите вместе правила дорожного движения и научитесь кататься на закрытой площадке. На дорогах разрешено движение</w:t>
      </w:r>
    </w:p>
    <w:p w:rsidR="008228B1" w:rsidRDefault="008228B1" w:rsidP="008228B1">
      <w:pPr>
        <w:spacing w:after="0"/>
        <w:jc w:val="center"/>
        <w:rPr>
          <w:rFonts w:ascii="Times New Roman" w:hAnsi="Times New Roman" w:cs="Times New Roman"/>
          <w:b/>
          <w:sz w:val="28"/>
          <w:szCs w:val="28"/>
          <w:u w:val="single"/>
        </w:rPr>
      </w:pPr>
      <w:r w:rsidRPr="00DB271C">
        <w:rPr>
          <w:rFonts w:ascii="Times New Roman" w:hAnsi="Times New Roman" w:cs="Times New Roman"/>
          <w:b/>
          <w:sz w:val="28"/>
          <w:szCs w:val="28"/>
          <w:u w:val="single"/>
        </w:rPr>
        <w:t xml:space="preserve">на велосипеде только  с </w:t>
      </w:r>
      <w:r w:rsidRPr="00DB271C">
        <w:rPr>
          <w:rFonts w:ascii="Times New Roman" w:hAnsi="Times New Roman" w:cs="Times New Roman"/>
          <w:b/>
          <w:bCs/>
          <w:sz w:val="28"/>
          <w:szCs w:val="28"/>
          <w:u w:val="single"/>
        </w:rPr>
        <w:t>14 лет</w:t>
      </w:r>
      <w:r w:rsidRPr="00DB271C">
        <w:rPr>
          <w:rFonts w:ascii="Times New Roman" w:hAnsi="Times New Roman" w:cs="Times New Roman"/>
          <w:b/>
          <w:sz w:val="28"/>
          <w:szCs w:val="28"/>
          <w:u w:val="single"/>
        </w:rPr>
        <w:t xml:space="preserve">, на мопеде и скутере – </w:t>
      </w:r>
      <w:r w:rsidRPr="00DB271C">
        <w:rPr>
          <w:rFonts w:ascii="Times New Roman" w:hAnsi="Times New Roman" w:cs="Times New Roman"/>
          <w:b/>
          <w:bCs/>
          <w:sz w:val="28"/>
          <w:szCs w:val="28"/>
          <w:u w:val="single"/>
        </w:rPr>
        <w:t>с 16</w:t>
      </w:r>
      <w:r w:rsidRPr="00DB271C">
        <w:rPr>
          <w:rFonts w:ascii="Times New Roman" w:hAnsi="Times New Roman" w:cs="Times New Roman"/>
          <w:b/>
          <w:sz w:val="28"/>
          <w:szCs w:val="28"/>
          <w:u w:val="single"/>
        </w:rPr>
        <w:t>!</w:t>
      </w:r>
    </w:p>
    <w:p w:rsidR="008228B1" w:rsidRPr="00DB271C" w:rsidRDefault="008228B1" w:rsidP="008228B1">
      <w:pPr>
        <w:numPr>
          <w:ilvl w:val="0"/>
          <w:numId w:val="3"/>
        </w:numPr>
        <w:spacing w:after="0"/>
        <w:ind w:left="0"/>
        <w:rPr>
          <w:rFonts w:ascii="Times New Roman" w:hAnsi="Times New Roman" w:cs="Times New Roman"/>
          <w:b/>
          <w:sz w:val="28"/>
          <w:szCs w:val="28"/>
          <w:u w:val="single"/>
        </w:rPr>
      </w:pPr>
      <w:r w:rsidRPr="00DB271C">
        <w:rPr>
          <w:rFonts w:ascii="Times New Roman" w:hAnsi="Times New Roman" w:cs="Times New Roman"/>
          <w:sz w:val="28"/>
          <w:szCs w:val="28"/>
        </w:rPr>
        <w:t xml:space="preserve">При движении в темное время суток приобретайте для детей верхнюю одежду, ранцы, значки </w:t>
      </w:r>
    </w:p>
    <w:p w:rsidR="008228B1" w:rsidRDefault="008228B1" w:rsidP="008228B1">
      <w:pPr>
        <w:spacing w:after="0"/>
        <w:jc w:val="center"/>
        <w:rPr>
          <w:rFonts w:ascii="Times New Roman" w:hAnsi="Times New Roman" w:cs="Times New Roman"/>
          <w:sz w:val="28"/>
          <w:szCs w:val="28"/>
        </w:rPr>
      </w:pPr>
      <w:r w:rsidRPr="00DB271C">
        <w:rPr>
          <w:rFonts w:ascii="Times New Roman" w:hAnsi="Times New Roman" w:cs="Times New Roman"/>
          <w:b/>
          <w:bCs/>
          <w:sz w:val="28"/>
          <w:szCs w:val="28"/>
          <w:u w:val="single"/>
        </w:rPr>
        <w:t>со светоотражающими элементами!</w:t>
      </w:r>
    </w:p>
    <w:p w:rsidR="008228B1" w:rsidRDefault="008228B1" w:rsidP="008228B1">
      <w:pPr>
        <w:numPr>
          <w:ilvl w:val="0"/>
          <w:numId w:val="3"/>
        </w:numPr>
        <w:spacing w:after="0"/>
        <w:ind w:left="0"/>
        <w:jc w:val="center"/>
        <w:rPr>
          <w:rFonts w:ascii="Times New Roman" w:hAnsi="Times New Roman" w:cs="Times New Roman"/>
          <w:sz w:val="28"/>
          <w:szCs w:val="28"/>
        </w:rPr>
      </w:pPr>
      <w:r w:rsidRPr="00DB271C">
        <w:rPr>
          <w:rFonts w:ascii="Times New Roman" w:hAnsi="Times New Roman" w:cs="Times New Roman"/>
          <w:sz w:val="28"/>
          <w:szCs w:val="28"/>
        </w:rPr>
        <w:t xml:space="preserve">При перевозке детей до 12 лет в автомобилях </w:t>
      </w:r>
      <w:r w:rsidRPr="00DB271C">
        <w:rPr>
          <w:rFonts w:ascii="Times New Roman" w:hAnsi="Times New Roman" w:cs="Times New Roman"/>
          <w:b/>
          <w:sz w:val="28"/>
          <w:szCs w:val="28"/>
          <w:u w:val="single"/>
        </w:rPr>
        <w:t>обязательно</w:t>
      </w:r>
      <w:r w:rsidRPr="00DB271C">
        <w:rPr>
          <w:rFonts w:ascii="Times New Roman" w:hAnsi="Times New Roman" w:cs="Times New Roman"/>
          <w:sz w:val="28"/>
          <w:szCs w:val="28"/>
        </w:rPr>
        <w:t xml:space="preserve"> используйте специальные детские удерживающие устройства, значительно снижающие риск </w:t>
      </w:r>
      <w:proofErr w:type="spellStart"/>
      <w:r w:rsidRPr="00DB271C">
        <w:rPr>
          <w:rFonts w:ascii="Times New Roman" w:hAnsi="Times New Roman" w:cs="Times New Roman"/>
          <w:sz w:val="28"/>
          <w:szCs w:val="28"/>
        </w:rPr>
        <w:t>травмирования</w:t>
      </w:r>
      <w:proofErr w:type="spellEnd"/>
      <w:r w:rsidRPr="00DB271C">
        <w:rPr>
          <w:rFonts w:ascii="Times New Roman" w:hAnsi="Times New Roman" w:cs="Times New Roman"/>
          <w:sz w:val="28"/>
          <w:szCs w:val="28"/>
        </w:rPr>
        <w:t xml:space="preserve"> и тяжесть последствий ДТП.</w:t>
      </w:r>
    </w:p>
    <w:p w:rsidR="008228B1" w:rsidRPr="00DB271C" w:rsidRDefault="008228B1" w:rsidP="008228B1">
      <w:pPr>
        <w:numPr>
          <w:ilvl w:val="0"/>
          <w:numId w:val="3"/>
        </w:numPr>
        <w:spacing w:after="0"/>
        <w:ind w:left="0"/>
        <w:rPr>
          <w:rFonts w:ascii="Times New Roman" w:hAnsi="Times New Roman" w:cs="Times New Roman"/>
          <w:sz w:val="28"/>
          <w:szCs w:val="28"/>
        </w:rPr>
      </w:pPr>
      <w:r w:rsidRPr="00DB271C">
        <w:rPr>
          <w:rFonts w:ascii="Times New Roman" w:hAnsi="Times New Roman" w:cs="Times New Roman"/>
          <w:sz w:val="28"/>
          <w:szCs w:val="28"/>
        </w:rPr>
        <w:t xml:space="preserve">Не оставляйте детей дошкольного возраста на дороге без присмотра! </w:t>
      </w:r>
    </w:p>
    <w:p w:rsidR="008228B1" w:rsidRPr="00DB271C" w:rsidRDefault="008228B1" w:rsidP="008228B1">
      <w:pPr>
        <w:spacing w:after="0"/>
        <w:jc w:val="center"/>
        <w:rPr>
          <w:rFonts w:ascii="Times New Roman" w:hAnsi="Times New Roman" w:cs="Times New Roman"/>
          <w:sz w:val="28"/>
          <w:szCs w:val="28"/>
        </w:rPr>
      </w:pPr>
      <w:r w:rsidRPr="00DB271C">
        <w:rPr>
          <w:rFonts w:ascii="Times New Roman" w:hAnsi="Times New Roman" w:cs="Times New Roman"/>
          <w:sz w:val="28"/>
          <w:szCs w:val="28"/>
        </w:rPr>
        <w:t xml:space="preserve">А с младшими школьниками </w:t>
      </w:r>
      <w:r w:rsidRPr="00DB271C">
        <w:rPr>
          <w:rFonts w:ascii="Times New Roman" w:hAnsi="Times New Roman" w:cs="Times New Roman"/>
          <w:b/>
          <w:sz w:val="28"/>
          <w:szCs w:val="28"/>
          <w:u w:val="single"/>
        </w:rPr>
        <w:t>необходимо</w:t>
      </w:r>
      <w:r w:rsidRPr="00DB271C">
        <w:rPr>
          <w:rFonts w:ascii="Times New Roman" w:hAnsi="Times New Roman" w:cs="Times New Roman"/>
          <w:b/>
          <w:sz w:val="28"/>
          <w:szCs w:val="28"/>
        </w:rPr>
        <w:t xml:space="preserve"> </w:t>
      </w:r>
      <w:r w:rsidRPr="00DB271C">
        <w:rPr>
          <w:rFonts w:ascii="Times New Roman" w:hAnsi="Times New Roman" w:cs="Times New Roman"/>
          <w:sz w:val="28"/>
          <w:szCs w:val="28"/>
        </w:rPr>
        <w:t xml:space="preserve">сначала несколько раз вместе пройти путь от школы до дома, </w:t>
      </w:r>
    </w:p>
    <w:p w:rsidR="008228B1" w:rsidRPr="00DB271C" w:rsidRDefault="008228B1" w:rsidP="008228B1">
      <w:pPr>
        <w:jc w:val="center"/>
        <w:rPr>
          <w:rFonts w:ascii="Times New Roman" w:hAnsi="Times New Roman" w:cs="Times New Roman"/>
          <w:b/>
          <w:sz w:val="28"/>
          <w:szCs w:val="28"/>
          <w:u w:val="single"/>
        </w:rPr>
      </w:pPr>
      <w:r w:rsidRPr="00DB271C">
        <w:rPr>
          <w:rFonts w:ascii="Times New Roman" w:hAnsi="Times New Roman" w:cs="Times New Roman"/>
          <w:sz w:val="28"/>
          <w:szCs w:val="28"/>
        </w:rPr>
        <w:t xml:space="preserve">чтобы </w:t>
      </w:r>
      <w:r w:rsidRPr="00DB271C">
        <w:rPr>
          <w:rFonts w:ascii="Times New Roman" w:hAnsi="Times New Roman" w:cs="Times New Roman"/>
          <w:b/>
          <w:sz w:val="28"/>
          <w:szCs w:val="28"/>
          <w:u w:val="single"/>
        </w:rPr>
        <w:t>выучить безопасный маршрут.</w:t>
      </w:r>
    </w:p>
    <w:p w:rsidR="008228B1" w:rsidRPr="00DB271C" w:rsidRDefault="008228B1" w:rsidP="008228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B271C">
        <w:rPr>
          <w:rFonts w:ascii="Times New Roman" w:hAnsi="Times New Roman" w:cs="Times New Roman"/>
          <w:sz w:val="28"/>
          <w:szCs w:val="28"/>
        </w:rPr>
        <w:t xml:space="preserve">Необходимо учить детей не только соблюдать Правила дорожного движения, но и учить их </w:t>
      </w:r>
      <w:r w:rsidRPr="00DB271C">
        <w:rPr>
          <w:rFonts w:ascii="Times New Roman" w:hAnsi="Times New Roman" w:cs="Times New Roman"/>
          <w:b/>
          <w:bCs/>
          <w:sz w:val="28"/>
          <w:szCs w:val="28"/>
        </w:rPr>
        <w:t>наблюдать и</w:t>
      </w:r>
      <w:r w:rsidRPr="00DB271C">
        <w:rPr>
          <w:rFonts w:ascii="Times New Roman" w:hAnsi="Times New Roman" w:cs="Times New Roman"/>
          <w:sz w:val="28"/>
          <w:szCs w:val="28"/>
        </w:rPr>
        <w:t xml:space="preserve"> </w:t>
      </w:r>
      <w:r w:rsidRPr="00DB271C">
        <w:rPr>
          <w:rFonts w:ascii="Times New Roman" w:hAnsi="Times New Roman" w:cs="Times New Roman"/>
          <w:b/>
          <w:bCs/>
          <w:sz w:val="28"/>
          <w:szCs w:val="28"/>
        </w:rPr>
        <w:t>ориентироваться.</w:t>
      </w:r>
      <w:r w:rsidRPr="00DB271C">
        <w:rPr>
          <w:rFonts w:ascii="Times New Roman" w:hAnsi="Times New Roman" w:cs="Times New Roman"/>
          <w:sz w:val="28"/>
          <w:szCs w:val="28"/>
        </w:rPr>
        <w:t xml:space="preserve"> Нужно учитывать, что основной способ формирования навыков поведения - наблюдение, </w:t>
      </w:r>
      <w:r w:rsidRPr="00DB271C">
        <w:rPr>
          <w:rFonts w:ascii="Times New Roman" w:hAnsi="Times New Roman" w:cs="Times New Roman"/>
          <w:b/>
          <w:bCs/>
          <w:sz w:val="28"/>
          <w:szCs w:val="28"/>
        </w:rPr>
        <w:t>подражание взрослым</w:t>
      </w:r>
      <w:r w:rsidRPr="00DB271C">
        <w:rPr>
          <w:rFonts w:ascii="Times New Roman" w:hAnsi="Times New Roman" w:cs="Times New Roman"/>
          <w:sz w:val="28"/>
          <w:szCs w:val="28"/>
        </w:rPr>
        <w:t xml:space="preserve">, прежде всего </w:t>
      </w:r>
      <w:r w:rsidRPr="00DB271C">
        <w:rPr>
          <w:rFonts w:ascii="Times New Roman" w:hAnsi="Times New Roman" w:cs="Times New Roman"/>
          <w:b/>
          <w:bCs/>
          <w:sz w:val="28"/>
          <w:szCs w:val="28"/>
        </w:rPr>
        <w:t>родителям</w:t>
      </w:r>
      <w:r w:rsidRPr="00DB271C">
        <w:rPr>
          <w:rFonts w:ascii="Times New Roman" w:hAnsi="Times New Roman" w:cs="Times New Roman"/>
          <w:sz w:val="28"/>
          <w:szCs w:val="28"/>
        </w:rPr>
        <w:t>. Многие родители не понимая этого, личным примером обучают детей неправильному поведению на дороге.</w:t>
      </w:r>
    </w:p>
    <w:p w:rsidR="008228B1" w:rsidRPr="00DB271C" w:rsidRDefault="008228B1" w:rsidP="008228B1">
      <w:pPr>
        <w:spacing w:after="0"/>
        <w:ind w:firstLine="480"/>
        <w:rPr>
          <w:rFonts w:ascii="Times New Roman" w:eastAsia="Times New Roman" w:hAnsi="Times New Roman" w:cs="Times New Roman"/>
          <w:sz w:val="28"/>
          <w:szCs w:val="28"/>
        </w:rPr>
      </w:pPr>
      <w:r w:rsidRPr="00DB271C">
        <w:rPr>
          <w:rFonts w:ascii="Times New Roman" w:eastAsia="Times New Roman" w:hAnsi="Times New Roman" w:cs="Times New Roman"/>
          <w:sz w:val="28"/>
          <w:szCs w:val="28"/>
        </w:rPr>
        <w:t>Наряду с изучением Правил дорожного движения </w:t>
      </w:r>
      <w:r w:rsidRPr="00DB271C">
        <w:rPr>
          <w:rFonts w:ascii="Times New Roman" w:eastAsia="Times New Roman" w:hAnsi="Times New Roman" w:cs="Times New Roman"/>
          <w:b/>
          <w:bCs/>
          <w:sz w:val="28"/>
          <w:szCs w:val="28"/>
        </w:rPr>
        <w:t>надо действовать личным примером</w:t>
      </w:r>
      <w:r w:rsidRPr="00DB271C">
        <w:rPr>
          <w:rFonts w:ascii="Times New Roman" w:eastAsia="Times New Roman" w:hAnsi="Times New Roman" w:cs="Times New Roman"/>
          <w:sz w:val="28"/>
          <w:szCs w:val="28"/>
        </w:rPr>
        <w:t>.</w:t>
      </w:r>
    </w:p>
    <w:p w:rsidR="008228B1" w:rsidRPr="00DB271C" w:rsidRDefault="008228B1" w:rsidP="008228B1">
      <w:pPr>
        <w:spacing w:after="0"/>
        <w:ind w:firstLine="480"/>
        <w:rPr>
          <w:rFonts w:ascii="Times New Roman" w:eastAsia="Times New Roman" w:hAnsi="Times New Roman" w:cs="Times New Roman"/>
          <w:sz w:val="28"/>
          <w:szCs w:val="28"/>
        </w:rPr>
      </w:pPr>
      <w:r w:rsidRPr="00DB271C">
        <w:rPr>
          <w:rFonts w:ascii="Times New Roman" w:eastAsia="Times New Roman" w:hAnsi="Times New Roman" w:cs="Times New Roman"/>
          <w:sz w:val="28"/>
          <w:szCs w:val="28"/>
        </w:rPr>
        <w:t>Используйте любой подходящий момент для ознакомления детей с правилами уличного движения.</w:t>
      </w:r>
    </w:p>
    <w:p w:rsidR="008228B1" w:rsidRPr="00DB271C" w:rsidRDefault="008228B1" w:rsidP="008228B1">
      <w:pPr>
        <w:spacing w:after="0"/>
        <w:ind w:firstLine="480"/>
        <w:rPr>
          <w:rFonts w:ascii="Times New Roman" w:eastAsia="Times New Roman" w:hAnsi="Times New Roman" w:cs="Times New Roman"/>
          <w:sz w:val="28"/>
          <w:szCs w:val="28"/>
        </w:rPr>
      </w:pPr>
      <w:r w:rsidRPr="00DB271C">
        <w:rPr>
          <w:rFonts w:ascii="Times New Roman" w:eastAsia="Times New Roman" w:hAnsi="Times New Roman" w:cs="Times New Roman"/>
          <w:sz w:val="28"/>
          <w:szCs w:val="28"/>
        </w:rPr>
        <w:lastRenderedPageBreak/>
        <w:t>Гуляя с ребенком по городу, по дороге в школу и домой обратите его внимание на то, как много машин, автобусов, трамваев ездит по улицам. А какой порядок! Это потому, что люди выполняют правила дорожного движения.</w:t>
      </w:r>
    </w:p>
    <w:p w:rsidR="008228B1" w:rsidRPr="00DB271C" w:rsidRDefault="008228B1" w:rsidP="008228B1">
      <w:pPr>
        <w:spacing w:after="0"/>
        <w:ind w:firstLine="480"/>
        <w:rPr>
          <w:rFonts w:ascii="Times New Roman" w:eastAsia="Times New Roman" w:hAnsi="Times New Roman" w:cs="Times New Roman"/>
          <w:sz w:val="28"/>
          <w:szCs w:val="28"/>
        </w:rPr>
      </w:pPr>
      <w:r w:rsidRPr="00DB271C">
        <w:rPr>
          <w:rFonts w:ascii="Times New Roman" w:eastAsia="Times New Roman" w:hAnsi="Times New Roman" w:cs="Times New Roman"/>
          <w:sz w:val="28"/>
          <w:szCs w:val="28"/>
        </w:rPr>
        <w:t>Расскажите о том, что машины идут по одной стороне мостовой, что люди ходят по тротуару.</w:t>
      </w:r>
    </w:p>
    <w:p w:rsidR="008228B1" w:rsidRPr="00DB271C" w:rsidRDefault="008228B1" w:rsidP="008228B1">
      <w:pPr>
        <w:spacing w:after="0"/>
        <w:ind w:firstLine="480"/>
        <w:rPr>
          <w:rFonts w:ascii="Times New Roman" w:eastAsia="Times New Roman" w:hAnsi="Times New Roman" w:cs="Times New Roman"/>
          <w:sz w:val="28"/>
          <w:szCs w:val="28"/>
        </w:rPr>
      </w:pPr>
      <w:r w:rsidRPr="00DB271C">
        <w:rPr>
          <w:rFonts w:ascii="Times New Roman" w:eastAsia="Times New Roman" w:hAnsi="Times New Roman" w:cs="Times New Roman"/>
          <w:sz w:val="28"/>
          <w:szCs w:val="28"/>
        </w:rPr>
        <w:t>Переходя с ребенком улицу, покажите ему, объясните, что нужно внимательно посмотреть налево, потом направо, и переходить улицу прямо, а не наискось.</w:t>
      </w:r>
    </w:p>
    <w:p w:rsidR="008228B1" w:rsidRPr="00DB271C" w:rsidRDefault="008228B1" w:rsidP="008228B1">
      <w:pPr>
        <w:spacing w:after="0" w:line="240" w:lineRule="auto"/>
        <w:ind w:firstLine="480"/>
        <w:rPr>
          <w:rFonts w:ascii="Times New Roman" w:eastAsia="Times New Roman" w:hAnsi="Times New Roman" w:cs="Times New Roman"/>
          <w:sz w:val="28"/>
          <w:szCs w:val="28"/>
        </w:rPr>
      </w:pPr>
      <w:r w:rsidRPr="00DB271C">
        <w:rPr>
          <w:rFonts w:ascii="Times New Roman" w:eastAsia="Times New Roman" w:hAnsi="Times New Roman" w:cs="Times New Roman"/>
          <w:sz w:val="28"/>
          <w:szCs w:val="28"/>
        </w:rPr>
        <w:t>Очень важно, чтобы ваш ребенок </w:t>
      </w:r>
      <w:r w:rsidRPr="00DB271C">
        <w:rPr>
          <w:rFonts w:ascii="Times New Roman" w:eastAsia="Times New Roman" w:hAnsi="Times New Roman" w:cs="Times New Roman"/>
          <w:b/>
          <w:bCs/>
          <w:sz w:val="28"/>
          <w:szCs w:val="28"/>
        </w:rPr>
        <w:t>понял, а не только запомнил</w:t>
      </w:r>
      <w:r w:rsidRPr="00DB271C">
        <w:rPr>
          <w:rFonts w:ascii="Times New Roman" w:eastAsia="Times New Roman" w:hAnsi="Times New Roman" w:cs="Times New Roman"/>
          <w:sz w:val="28"/>
          <w:szCs w:val="28"/>
        </w:rPr>
        <w:t>, что выполнять правила движения нужно всегда и всюду. Поэтому личным примером показывайте ему, как нужно вести себя на улице. Ваш пример будет куда более наглядным, чем сотни раз повторяемые слова «не ходи на красный свет». Поэтому даже если вы опаздываете - все равно переходите дорогу там, где это разрешено правилами.</w:t>
      </w:r>
    </w:p>
    <w:p w:rsidR="008228B1" w:rsidRPr="00DB271C" w:rsidRDefault="008228B1" w:rsidP="008228B1">
      <w:pPr>
        <w:spacing w:after="0" w:line="240" w:lineRule="auto"/>
        <w:jc w:val="center"/>
        <w:rPr>
          <w:rFonts w:ascii="Times New Roman" w:eastAsia="Times New Roman" w:hAnsi="Times New Roman" w:cs="Times New Roman"/>
          <w:sz w:val="28"/>
          <w:szCs w:val="28"/>
        </w:rPr>
      </w:pPr>
      <w:r w:rsidRPr="00DB271C">
        <w:rPr>
          <w:rFonts w:ascii="Times New Roman" w:eastAsia="Times New Roman" w:hAnsi="Times New Roman" w:cs="Times New Roman"/>
          <w:b/>
          <w:bCs/>
          <w:sz w:val="28"/>
          <w:szCs w:val="28"/>
        </w:rPr>
        <w:t>Инструкции</w:t>
      </w:r>
    </w:p>
    <w:p w:rsidR="008228B1" w:rsidRPr="00DB271C" w:rsidRDefault="008228B1" w:rsidP="008228B1">
      <w:pPr>
        <w:spacing w:after="0" w:line="240" w:lineRule="auto"/>
        <w:ind w:firstLine="480"/>
        <w:jc w:val="center"/>
        <w:rPr>
          <w:rFonts w:ascii="Times New Roman" w:eastAsia="Times New Roman" w:hAnsi="Times New Roman" w:cs="Times New Roman"/>
          <w:sz w:val="28"/>
          <w:szCs w:val="28"/>
        </w:rPr>
      </w:pPr>
      <w:r w:rsidRPr="00DB271C">
        <w:rPr>
          <w:rFonts w:ascii="Times New Roman" w:eastAsia="Times New Roman" w:hAnsi="Times New Roman" w:cs="Times New Roman"/>
          <w:b/>
          <w:bCs/>
          <w:sz w:val="28"/>
          <w:szCs w:val="28"/>
        </w:rPr>
        <w:t>Готовясь перейти дорогу</w:t>
      </w:r>
    </w:p>
    <w:p w:rsidR="008228B1" w:rsidRPr="00DB271C" w:rsidRDefault="008228B1" w:rsidP="008228B1">
      <w:pPr>
        <w:numPr>
          <w:ilvl w:val="0"/>
          <w:numId w:val="4"/>
        </w:numPr>
        <w:spacing w:after="0" w:line="240" w:lineRule="auto"/>
        <w:rPr>
          <w:rFonts w:ascii="Times New Roman" w:eastAsia="Times New Roman" w:hAnsi="Times New Roman" w:cs="Times New Roman"/>
          <w:sz w:val="28"/>
          <w:szCs w:val="28"/>
        </w:rPr>
      </w:pPr>
      <w:r w:rsidRPr="00DB271C">
        <w:rPr>
          <w:rFonts w:ascii="Times New Roman" w:eastAsia="Times New Roman" w:hAnsi="Times New Roman" w:cs="Times New Roman"/>
          <w:sz w:val="28"/>
          <w:szCs w:val="28"/>
        </w:rPr>
        <w:t>Остановитесь, осмотрите проезжую часть.</w:t>
      </w:r>
    </w:p>
    <w:p w:rsidR="008228B1" w:rsidRPr="00DB271C" w:rsidRDefault="008228B1" w:rsidP="008228B1">
      <w:pPr>
        <w:numPr>
          <w:ilvl w:val="0"/>
          <w:numId w:val="4"/>
        </w:numPr>
        <w:spacing w:after="0" w:line="240" w:lineRule="auto"/>
        <w:rPr>
          <w:rFonts w:ascii="Times New Roman" w:eastAsia="Times New Roman" w:hAnsi="Times New Roman" w:cs="Times New Roman"/>
          <w:sz w:val="28"/>
          <w:szCs w:val="28"/>
        </w:rPr>
      </w:pPr>
      <w:r w:rsidRPr="00DB271C">
        <w:rPr>
          <w:rFonts w:ascii="Times New Roman" w:eastAsia="Times New Roman" w:hAnsi="Times New Roman" w:cs="Times New Roman"/>
          <w:sz w:val="28"/>
          <w:szCs w:val="28"/>
        </w:rPr>
        <w:t>Развивайте у ребенка наблюдательность за дорогой.</w:t>
      </w:r>
    </w:p>
    <w:p w:rsidR="008228B1" w:rsidRPr="00DB271C" w:rsidRDefault="008228B1" w:rsidP="008228B1">
      <w:pPr>
        <w:numPr>
          <w:ilvl w:val="0"/>
          <w:numId w:val="4"/>
        </w:numPr>
        <w:spacing w:after="0"/>
        <w:rPr>
          <w:rFonts w:ascii="Times New Roman" w:eastAsia="Times New Roman" w:hAnsi="Times New Roman" w:cs="Times New Roman"/>
          <w:sz w:val="28"/>
          <w:szCs w:val="28"/>
        </w:rPr>
      </w:pPr>
      <w:r w:rsidRPr="00DB271C">
        <w:rPr>
          <w:rFonts w:ascii="Times New Roman" w:eastAsia="Times New Roman" w:hAnsi="Times New Roman" w:cs="Times New Roman"/>
          <w:sz w:val="28"/>
          <w:szCs w:val="28"/>
        </w:rPr>
        <w:t>Подчеркивайте свои движения: поворот головы для осмотра дороги. Остановку для осмотра дороги, остановку для пропуска автомобилей.</w:t>
      </w:r>
    </w:p>
    <w:p w:rsidR="008228B1" w:rsidRPr="00DB271C" w:rsidRDefault="008228B1" w:rsidP="008228B1">
      <w:pPr>
        <w:numPr>
          <w:ilvl w:val="0"/>
          <w:numId w:val="4"/>
        </w:numPr>
        <w:spacing w:after="0"/>
        <w:rPr>
          <w:rFonts w:ascii="Times New Roman" w:eastAsia="Times New Roman" w:hAnsi="Times New Roman" w:cs="Times New Roman"/>
          <w:sz w:val="28"/>
          <w:szCs w:val="28"/>
        </w:rPr>
      </w:pPr>
      <w:r w:rsidRPr="00DB271C">
        <w:rPr>
          <w:rFonts w:ascii="Times New Roman" w:eastAsia="Times New Roman" w:hAnsi="Times New Roman" w:cs="Times New Roman"/>
          <w:sz w:val="28"/>
          <w:szCs w:val="28"/>
        </w:rPr>
        <w:t>Учите ребенка всматриваться вдаль, различать приближающиеся машины.</w:t>
      </w:r>
    </w:p>
    <w:p w:rsidR="008228B1" w:rsidRPr="00DB271C" w:rsidRDefault="008228B1" w:rsidP="008228B1">
      <w:pPr>
        <w:numPr>
          <w:ilvl w:val="0"/>
          <w:numId w:val="4"/>
        </w:numPr>
        <w:spacing w:after="0"/>
        <w:rPr>
          <w:rFonts w:ascii="Times New Roman" w:eastAsia="Times New Roman" w:hAnsi="Times New Roman" w:cs="Times New Roman"/>
          <w:sz w:val="28"/>
          <w:szCs w:val="28"/>
        </w:rPr>
      </w:pPr>
      <w:r w:rsidRPr="00DB271C">
        <w:rPr>
          <w:rFonts w:ascii="Times New Roman" w:eastAsia="Times New Roman" w:hAnsi="Times New Roman" w:cs="Times New Roman"/>
          <w:sz w:val="28"/>
          <w:szCs w:val="28"/>
        </w:rPr>
        <w:t>Не стойте с ребенком на краю тротуара.</w:t>
      </w:r>
    </w:p>
    <w:p w:rsidR="008228B1" w:rsidRPr="00DB271C" w:rsidRDefault="008228B1" w:rsidP="008228B1">
      <w:pPr>
        <w:numPr>
          <w:ilvl w:val="0"/>
          <w:numId w:val="4"/>
        </w:numPr>
        <w:spacing w:after="0"/>
        <w:rPr>
          <w:rFonts w:ascii="Times New Roman" w:eastAsia="Times New Roman" w:hAnsi="Times New Roman" w:cs="Times New Roman"/>
          <w:sz w:val="28"/>
          <w:szCs w:val="28"/>
        </w:rPr>
      </w:pPr>
      <w:r w:rsidRPr="00DB271C">
        <w:rPr>
          <w:rFonts w:ascii="Times New Roman" w:eastAsia="Times New Roman" w:hAnsi="Times New Roman" w:cs="Times New Roman"/>
          <w:sz w:val="28"/>
          <w:szCs w:val="28"/>
        </w:rPr>
        <w:t>Обратите внимание ребенка на транспортное средство, готовящееся к повороту, расскажите о сигналах указателей поворота у машин.</w:t>
      </w:r>
    </w:p>
    <w:p w:rsidR="008228B1" w:rsidRPr="00DB271C" w:rsidRDefault="008228B1" w:rsidP="008228B1">
      <w:pPr>
        <w:numPr>
          <w:ilvl w:val="0"/>
          <w:numId w:val="4"/>
        </w:numPr>
        <w:spacing w:after="0"/>
        <w:rPr>
          <w:rFonts w:ascii="Times New Roman" w:eastAsia="Times New Roman" w:hAnsi="Times New Roman" w:cs="Times New Roman"/>
          <w:sz w:val="28"/>
          <w:szCs w:val="28"/>
        </w:rPr>
      </w:pPr>
      <w:r w:rsidRPr="00DB271C">
        <w:rPr>
          <w:rFonts w:ascii="Times New Roman" w:eastAsia="Times New Roman" w:hAnsi="Times New Roman" w:cs="Times New Roman"/>
          <w:sz w:val="28"/>
          <w:szCs w:val="28"/>
        </w:rPr>
        <w:t>Покажите, как транспортное средство останавливается у перехода, как оно движется по инерции.</w:t>
      </w:r>
    </w:p>
    <w:p w:rsidR="008228B1" w:rsidRDefault="008228B1" w:rsidP="008228B1">
      <w:pPr>
        <w:spacing w:after="0"/>
        <w:ind w:firstLine="480"/>
        <w:jc w:val="center"/>
        <w:rPr>
          <w:rFonts w:ascii="Times New Roman" w:eastAsia="Times New Roman" w:hAnsi="Times New Roman" w:cs="Times New Roman"/>
          <w:b/>
          <w:bCs/>
          <w:sz w:val="28"/>
          <w:szCs w:val="28"/>
        </w:rPr>
      </w:pPr>
      <w:r w:rsidRPr="00DB271C">
        <w:rPr>
          <w:rFonts w:ascii="Times New Roman" w:eastAsia="Times New Roman" w:hAnsi="Times New Roman" w:cs="Times New Roman"/>
          <w:b/>
          <w:bCs/>
          <w:sz w:val="28"/>
          <w:szCs w:val="28"/>
        </w:rPr>
        <w:t>Ожидание транспорта</w:t>
      </w:r>
    </w:p>
    <w:p w:rsidR="008228B1" w:rsidRPr="00DB271C" w:rsidRDefault="008228B1" w:rsidP="008228B1">
      <w:pPr>
        <w:spacing w:after="0"/>
        <w:ind w:firstLine="480"/>
        <w:jc w:val="center"/>
        <w:rPr>
          <w:rFonts w:ascii="Times New Roman" w:eastAsia="Times New Roman" w:hAnsi="Times New Roman" w:cs="Times New Roman"/>
          <w:sz w:val="28"/>
          <w:szCs w:val="28"/>
        </w:rPr>
      </w:pPr>
    </w:p>
    <w:p w:rsidR="008228B1" w:rsidRPr="00DB271C" w:rsidRDefault="008228B1" w:rsidP="008228B1">
      <w:pPr>
        <w:numPr>
          <w:ilvl w:val="0"/>
          <w:numId w:val="5"/>
        </w:numPr>
        <w:spacing w:after="0"/>
        <w:rPr>
          <w:rFonts w:ascii="Times New Roman" w:eastAsia="Times New Roman" w:hAnsi="Times New Roman" w:cs="Times New Roman"/>
          <w:sz w:val="28"/>
          <w:szCs w:val="28"/>
        </w:rPr>
      </w:pPr>
      <w:r w:rsidRPr="00DB271C">
        <w:rPr>
          <w:rFonts w:ascii="Times New Roman" w:eastAsia="Times New Roman" w:hAnsi="Times New Roman" w:cs="Times New Roman"/>
          <w:sz w:val="28"/>
          <w:szCs w:val="28"/>
        </w:rPr>
        <w:t>Стойте только на посадочных площадках, на тротуаре или обочине.</w:t>
      </w:r>
    </w:p>
    <w:p w:rsidR="008228B1" w:rsidRPr="00DB271C" w:rsidRDefault="008228B1" w:rsidP="008228B1">
      <w:pPr>
        <w:spacing w:after="0"/>
        <w:ind w:firstLine="480"/>
        <w:jc w:val="center"/>
        <w:rPr>
          <w:rFonts w:ascii="Times New Roman" w:eastAsia="Times New Roman" w:hAnsi="Times New Roman" w:cs="Times New Roman"/>
          <w:sz w:val="28"/>
          <w:szCs w:val="28"/>
        </w:rPr>
      </w:pPr>
      <w:r w:rsidRPr="00DB271C">
        <w:rPr>
          <w:rFonts w:ascii="Times New Roman" w:eastAsia="Times New Roman" w:hAnsi="Times New Roman" w:cs="Times New Roman"/>
          <w:b/>
          <w:bCs/>
          <w:sz w:val="28"/>
          <w:szCs w:val="28"/>
        </w:rPr>
        <w:t>Посадка и высадка из транспорта</w:t>
      </w:r>
    </w:p>
    <w:p w:rsidR="008228B1" w:rsidRPr="00DB271C" w:rsidRDefault="008228B1" w:rsidP="008228B1">
      <w:pPr>
        <w:numPr>
          <w:ilvl w:val="0"/>
          <w:numId w:val="6"/>
        </w:numPr>
        <w:spacing w:after="0"/>
        <w:rPr>
          <w:rFonts w:ascii="Times New Roman" w:eastAsia="Times New Roman" w:hAnsi="Times New Roman" w:cs="Times New Roman"/>
          <w:sz w:val="28"/>
          <w:szCs w:val="28"/>
        </w:rPr>
      </w:pPr>
      <w:r w:rsidRPr="00DB271C">
        <w:rPr>
          <w:rFonts w:ascii="Times New Roman" w:eastAsia="Times New Roman" w:hAnsi="Times New Roman" w:cs="Times New Roman"/>
          <w:sz w:val="28"/>
          <w:szCs w:val="28"/>
        </w:rPr>
        <w:t>Выходите первыми, впереди ребенка, иначе ребенок может упасть или выбежать на проезжую часть.</w:t>
      </w:r>
    </w:p>
    <w:p w:rsidR="008228B1" w:rsidRPr="00DB271C" w:rsidRDefault="008228B1" w:rsidP="008228B1">
      <w:pPr>
        <w:numPr>
          <w:ilvl w:val="0"/>
          <w:numId w:val="6"/>
        </w:numPr>
        <w:spacing w:after="0"/>
        <w:rPr>
          <w:rFonts w:ascii="Times New Roman" w:eastAsia="Times New Roman" w:hAnsi="Times New Roman" w:cs="Times New Roman"/>
          <w:sz w:val="28"/>
          <w:szCs w:val="28"/>
        </w:rPr>
      </w:pPr>
      <w:r w:rsidRPr="00DB271C">
        <w:rPr>
          <w:rFonts w:ascii="Times New Roman" w:eastAsia="Times New Roman" w:hAnsi="Times New Roman" w:cs="Times New Roman"/>
          <w:sz w:val="28"/>
          <w:szCs w:val="28"/>
        </w:rPr>
        <w:t>Подходите для посадки к двери только после полной остановки.</w:t>
      </w:r>
    </w:p>
    <w:p w:rsidR="008228B1" w:rsidRPr="00DB271C" w:rsidRDefault="008228B1" w:rsidP="008228B1">
      <w:pPr>
        <w:numPr>
          <w:ilvl w:val="0"/>
          <w:numId w:val="6"/>
        </w:numPr>
        <w:spacing w:after="0"/>
        <w:rPr>
          <w:rFonts w:ascii="Times New Roman" w:eastAsia="Times New Roman" w:hAnsi="Times New Roman" w:cs="Times New Roman"/>
          <w:sz w:val="28"/>
          <w:szCs w:val="28"/>
        </w:rPr>
      </w:pPr>
      <w:r w:rsidRPr="00DB271C">
        <w:rPr>
          <w:rFonts w:ascii="Times New Roman" w:eastAsia="Times New Roman" w:hAnsi="Times New Roman" w:cs="Times New Roman"/>
          <w:sz w:val="28"/>
          <w:szCs w:val="28"/>
        </w:rPr>
        <w:t>Не садитесь в транспорт в последний момент (может прищемить дверями).</w:t>
      </w:r>
    </w:p>
    <w:p w:rsidR="008228B1" w:rsidRPr="00DB271C" w:rsidRDefault="008228B1" w:rsidP="008228B1">
      <w:pPr>
        <w:numPr>
          <w:ilvl w:val="0"/>
          <w:numId w:val="6"/>
        </w:numPr>
        <w:spacing w:after="0"/>
        <w:rPr>
          <w:rFonts w:ascii="Times New Roman" w:eastAsia="Times New Roman" w:hAnsi="Times New Roman" w:cs="Times New Roman"/>
          <w:sz w:val="28"/>
          <w:szCs w:val="28"/>
        </w:rPr>
      </w:pPr>
      <w:r w:rsidRPr="00DB271C">
        <w:rPr>
          <w:rFonts w:ascii="Times New Roman" w:eastAsia="Times New Roman" w:hAnsi="Times New Roman" w:cs="Times New Roman"/>
          <w:sz w:val="28"/>
          <w:szCs w:val="28"/>
        </w:rPr>
        <w:t>Приучите ребенка быть внимательным в зоне остановки - это опасное место (плохой обзор дороги, пассажиры могут вытолкнуть ребенка на дорогу).</w:t>
      </w:r>
    </w:p>
    <w:p w:rsidR="008228B1" w:rsidRPr="00DB271C" w:rsidRDefault="008228B1" w:rsidP="008228B1">
      <w:pPr>
        <w:spacing w:after="0"/>
        <w:ind w:firstLine="480"/>
        <w:jc w:val="center"/>
        <w:rPr>
          <w:rFonts w:ascii="Times New Roman" w:eastAsia="Times New Roman" w:hAnsi="Times New Roman" w:cs="Times New Roman"/>
          <w:sz w:val="28"/>
          <w:szCs w:val="28"/>
        </w:rPr>
      </w:pPr>
      <w:r w:rsidRPr="00DB271C">
        <w:rPr>
          <w:rFonts w:ascii="Times New Roman" w:eastAsia="Times New Roman" w:hAnsi="Times New Roman" w:cs="Times New Roman"/>
          <w:b/>
          <w:bCs/>
          <w:sz w:val="28"/>
          <w:szCs w:val="28"/>
        </w:rPr>
        <w:lastRenderedPageBreak/>
        <w:t>Движение по тротуару</w:t>
      </w:r>
    </w:p>
    <w:p w:rsidR="008228B1" w:rsidRPr="00DB271C" w:rsidRDefault="008228B1" w:rsidP="008228B1">
      <w:pPr>
        <w:numPr>
          <w:ilvl w:val="0"/>
          <w:numId w:val="7"/>
        </w:numPr>
        <w:spacing w:after="0"/>
        <w:rPr>
          <w:rFonts w:ascii="Times New Roman" w:eastAsia="Times New Roman" w:hAnsi="Times New Roman" w:cs="Times New Roman"/>
          <w:sz w:val="28"/>
          <w:szCs w:val="28"/>
        </w:rPr>
      </w:pPr>
      <w:r w:rsidRPr="00DB271C">
        <w:rPr>
          <w:rFonts w:ascii="Times New Roman" w:eastAsia="Times New Roman" w:hAnsi="Times New Roman" w:cs="Times New Roman"/>
          <w:sz w:val="28"/>
          <w:szCs w:val="28"/>
        </w:rPr>
        <w:t>Придерживайтесь правой стороны.</w:t>
      </w:r>
    </w:p>
    <w:p w:rsidR="008228B1" w:rsidRPr="00DB271C" w:rsidRDefault="008228B1" w:rsidP="008228B1">
      <w:pPr>
        <w:numPr>
          <w:ilvl w:val="0"/>
          <w:numId w:val="7"/>
        </w:numPr>
        <w:spacing w:after="0"/>
        <w:rPr>
          <w:rFonts w:ascii="Times New Roman" w:eastAsia="Times New Roman" w:hAnsi="Times New Roman" w:cs="Times New Roman"/>
          <w:sz w:val="28"/>
          <w:szCs w:val="28"/>
        </w:rPr>
      </w:pPr>
      <w:r w:rsidRPr="00DB271C">
        <w:rPr>
          <w:rFonts w:ascii="Times New Roman" w:eastAsia="Times New Roman" w:hAnsi="Times New Roman" w:cs="Times New Roman"/>
          <w:sz w:val="28"/>
          <w:szCs w:val="28"/>
        </w:rPr>
        <w:t>Взрослый должен находиться со стороны проезжей части.</w:t>
      </w:r>
    </w:p>
    <w:p w:rsidR="008228B1" w:rsidRPr="00DB271C" w:rsidRDefault="008228B1" w:rsidP="008228B1">
      <w:pPr>
        <w:numPr>
          <w:ilvl w:val="0"/>
          <w:numId w:val="7"/>
        </w:numPr>
        <w:spacing w:after="0"/>
        <w:rPr>
          <w:rFonts w:ascii="Times New Roman" w:eastAsia="Times New Roman" w:hAnsi="Times New Roman" w:cs="Times New Roman"/>
          <w:sz w:val="28"/>
          <w:szCs w:val="28"/>
        </w:rPr>
      </w:pPr>
      <w:r w:rsidRPr="00DB271C">
        <w:rPr>
          <w:rFonts w:ascii="Times New Roman" w:eastAsia="Times New Roman" w:hAnsi="Times New Roman" w:cs="Times New Roman"/>
          <w:sz w:val="28"/>
          <w:szCs w:val="28"/>
        </w:rPr>
        <w:t>Если тротуар находится рядом с дорогой, родители должны держать ребенка за руку.</w:t>
      </w:r>
    </w:p>
    <w:p w:rsidR="008228B1" w:rsidRPr="00DB271C" w:rsidRDefault="008228B1" w:rsidP="008228B1">
      <w:pPr>
        <w:numPr>
          <w:ilvl w:val="0"/>
          <w:numId w:val="7"/>
        </w:numPr>
        <w:spacing w:after="0"/>
        <w:rPr>
          <w:rFonts w:ascii="Times New Roman" w:eastAsia="Times New Roman" w:hAnsi="Times New Roman" w:cs="Times New Roman"/>
          <w:sz w:val="28"/>
          <w:szCs w:val="28"/>
        </w:rPr>
      </w:pPr>
      <w:r w:rsidRPr="00DB271C">
        <w:rPr>
          <w:rFonts w:ascii="Times New Roman" w:eastAsia="Times New Roman" w:hAnsi="Times New Roman" w:cs="Times New Roman"/>
          <w:sz w:val="28"/>
          <w:szCs w:val="28"/>
        </w:rPr>
        <w:t>Приучите ребенка, идя по тротуару, внимательно наблюдать за выездом машин со двора.</w:t>
      </w:r>
    </w:p>
    <w:p w:rsidR="008228B1" w:rsidRPr="00DB271C" w:rsidRDefault="008228B1" w:rsidP="008228B1">
      <w:pPr>
        <w:numPr>
          <w:ilvl w:val="0"/>
          <w:numId w:val="7"/>
        </w:numPr>
        <w:spacing w:after="0"/>
        <w:rPr>
          <w:rFonts w:ascii="Times New Roman" w:eastAsia="Times New Roman" w:hAnsi="Times New Roman" w:cs="Times New Roman"/>
          <w:sz w:val="28"/>
          <w:szCs w:val="28"/>
        </w:rPr>
      </w:pPr>
      <w:r w:rsidRPr="00DB271C">
        <w:rPr>
          <w:rFonts w:ascii="Times New Roman" w:eastAsia="Times New Roman" w:hAnsi="Times New Roman" w:cs="Times New Roman"/>
          <w:sz w:val="28"/>
          <w:szCs w:val="28"/>
        </w:rPr>
        <w:t xml:space="preserve">Не приучайте детей выходить на проезжую часть, коляски и санки везите только по </w:t>
      </w:r>
      <w:proofErr w:type="spellStart"/>
      <w:r w:rsidRPr="00DB271C">
        <w:rPr>
          <w:rFonts w:ascii="Times New Roman" w:eastAsia="Times New Roman" w:hAnsi="Times New Roman" w:cs="Times New Roman"/>
          <w:sz w:val="28"/>
          <w:szCs w:val="28"/>
        </w:rPr>
        <w:t>тротуару.</w:t>
      </w:r>
      <w:r w:rsidRPr="00DB271C">
        <w:rPr>
          <w:rFonts w:ascii="Times New Roman" w:eastAsia="Times New Roman" w:hAnsi="Times New Roman" w:cs="Times New Roman"/>
          <w:b/>
          <w:bCs/>
          <w:sz w:val="28"/>
          <w:szCs w:val="28"/>
        </w:rPr>
        <w:t>Дорожные</w:t>
      </w:r>
      <w:proofErr w:type="spellEnd"/>
      <w:r w:rsidRPr="00DB271C">
        <w:rPr>
          <w:rFonts w:ascii="Times New Roman" w:eastAsia="Times New Roman" w:hAnsi="Times New Roman" w:cs="Times New Roman"/>
          <w:b/>
          <w:bCs/>
          <w:sz w:val="28"/>
          <w:szCs w:val="28"/>
        </w:rPr>
        <w:t xml:space="preserve"> ловушки</w:t>
      </w:r>
    </w:p>
    <w:p w:rsidR="008228B1" w:rsidRPr="00DB271C" w:rsidRDefault="008228B1" w:rsidP="008228B1">
      <w:pPr>
        <w:spacing w:after="0"/>
        <w:ind w:firstLine="480"/>
        <w:rPr>
          <w:rFonts w:ascii="Times New Roman" w:eastAsia="Times New Roman" w:hAnsi="Times New Roman" w:cs="Times New Roman"/>
          <w:sz w:val="28"/>
          <w:szCs w:val="28"/>
        </w:rPr>
      </w:pPr>
      <w:r w:rsidRPr="00DB271C">
        <w:rPr>
          <w:rFonts w:ascii="Times New Roman" w:eastAsia="Times New Roman" w:hAnsi="Times New Roman" w:cs="Times New Roman"/>
          <w:b/>
          <w:bCs/>
          <w:sz w:val="28"/>
          <w:szCs w:val="28"/>
        </w:rPr>
        <w:t>Стоящая машина</w:t>
      </w:r>
      <w:r w:rsidRPr="00DB271C">
        <w:rPr>
          <w:rFonts w:ascii="Times New Roman" w:eastAsia="Times New Roman" w:hAnsi="Times New Roman" w:cs="Times New Roman"/>
          <w:sz w:val="28"/>
          <w:szCs w:val="28"/>
        </w:rPr>
        <w:t> </w:t>
      </w:r>
      <w:r w:rsidRPr="00DB271C">
        <w:rPr>
          <w:rFonts w:ascii="Times New Roman" w:eastAsia="Times New Roman" w:hAnsi="Times New Roman" w:cs="Times New Roman"/>
          <w:sz w:val="28"/>
          <w:szCs w:val="28"/>
        </w:rPr>
        <w:br/>
        <w:t>Стоящая машина опасна: она может закрывать собой другой автомобиль, который движется с большой скоростью, мешает вовремя заметить опасность. Нельзя выходить на дорогу из-за стоящих машин. В крайнем случае, нужно осторожно выглянуть из-за стоящего автомобиля, убедиться, что опасность не угрожает, и только тогда переходить дорогу.</w:t>
      </w:r>
    </w:p>
    <w:p w:rsidR="008228B1" w:rsidRPr="00DB271C" w:rsidRDefault="008228B1" w:rsidP="008228B1">
      <w:pPr>
        <w:spacing w:after="0"/>
        <w:ind w:firstLine="480"/>
        <w:rPr>
          <w:rFonts w:ascii="Times New Roman" w:eastAsia="Times New Roman" w:hAnsi="Times New Roman" w:cs="Times New Roman"/>
          <w:sz w:val="28"/>
          <w:szCs w:val="28"/>
        </w:rPr>
      </w:pPr>
      <w:r w:rsidRPr="00DB271C">
        <w:rPr>
          <w:rFonts w:ascii="Times New Roman" w:eastAsia="Times New Roman" w:hAnsi="Times New Roman" w:cs="Times New Roman"/>
          <w:b/>
          <w:bCs/>
          <w:sz w:val="28"/>
          <w:szCs w:val="28"/>
        </w:rPr>
        <w:t>Стоящий автобус</w:t>
      </w:r>
      <w:r w:rsidRPr="00DB271C">
        <w:rPr>
          <w:rFonts w:ascii="Times New Roman" w:eastAsia="Times New Roman" w:hAnsi="Times New Roman" w:cs="Times New Roman"/>
          <w:sz w:val="28"/>
          <w:szCs w:val="28"/>
        </w:rPr>
        <w:t> </w:t>
      </w:r>
      <w:r w:rsidRPr="00DB271C">
        <w:rPr>
          <w:rFonts w:ascii="Times New Roman" w:eastAsia="Times New Roman" w:hAnsi="Times New Roman" w:cs="Times New Roman"/>
          <w:sz w:val="28"/>
          <w:szCs w:val="28"/>
        </w:rPr>
        <w:br/>
        <w:t>Стоящий автобус закрывает собою участок дороги, по которому в тот момент, когда вы решили ее перейти, может проезжать автомобиль. Кроме того, люди около остановки обычно спешат и забывают о безопасности. От остановки надо двигаться в сторону ближайшего пешеходного перехода.</w:t>
      </w:r>
    </w:p>
    <w:p w:rsidR="008228B1" w:rsidRPr="00DB271C" w:rsidRDefault="008228B1" w:rsidP="008228B1">
      <w:pPr>
        <w:spacing w:after="0"/>
        <w:ind w:firstLine="480"/>
        <w:rPr>
          <w:rFonts w:ascii="Times New Roman" w:eastAsia="Times New Roman" w:hAnsi="Times New Roman" w:cs="Times New Roman"/>
          <w:sz w:val="28"/>
          <w:szCs w:val="28"/>
        </w:rPr>
      </w:pPr>
      <w:r w:rsidRPr="00DB271C">
        <w:rPr>
          <w:rFonts w:ascii="Times New Roman" w:eastAsia="Times New Roman" w:hAnsi="Times New Roman" w:cs="Times New Roman"/>
          <w:b/>
          <w:bCs/>
          <w:sz w:val="28"/>
          <w:szCs w:val="28"/>
        </w:rPr>
        <w:t>Скрытая опасность</w:t>
      </w:r>
      <w:r w:rsidRPr="00DB271C">
        <w:rPr>
          <w:rFonts w:ascii="Times New Roman" w:eastAsia="Times New Roman" w:hAnsi="Times New Roman" w:cs="Times New Roman"/>
          <w:sz w:val="28"/>
          <w:szCs w:val="28"/>
        </w:rPr>
        <w:t> </w:t>
      </w:r>
      <w:r w:rsidRPr="00DB271C">
        <w:rPr>
          <w:rFonts w:ascii="Times New Roman" w:eastAsia="Times New Roman" w:hAnsi="Times New Roman" w:cs="Times New Roman"/>
          <w:sz w:val="28"/>
          <w:szCs w:val="28"/>
        </w:rPr>
        <w:br/>
        <w:t>Из-за стоящего автомобиля, дома, забора, кустов и др. может неожиданно выехать машина. Для перехода дороги нужно выбрать такое место, где дорога просматривается в оба направления. В крайнем случае, можно осторожно выглянуть из-за помехи, убедиться, что опасности нет, и только тогда переходить дорогу. В крупных городах местом повышенной опасности также являются арки, через которые из дворов на проезжую часть выезжают машины. Не допускайте, чтобы ребенок бежал мимо арки впереди взрослого: его необходимо держать за руку.</w:t>
      </w:r>
    </w:p>
    <w:p w:rsidR="008228B1" w:rsidRPr="00DB271C" w:rsidRDefault="008228B1" w:rsidP="008228B1">
      <w:pPr>
        <w:spacing w:after="0"/>
        <w:ind w:firstLine="480"/>
        <w:rPr>
          <w:rFonts w:ascii="Times New Roman" w:eastAsia="Times New Roman" w:hAnsi="Times New Roman" w:cs="Times New Roman"/>
          <w:sz w:val="28"/>
          <w:szCs w:val="28"/>
        </w:rPr>
      </w:pPr>
      <w:r w:rsidRPr="00DB271C">
        <w:rPr>
          <w:rFonts w:ascii="Times New Roman" w:eastAsia="Times New Roman" w:hAnsi="Times New Roman" w:cs="Times New Roman"/>
          <w:b/>
          <w:bCs/>
          <w:sz w:val="28"/>
          <w:szCs w:val="28"/>
        </w:rPr>
        <w:t>Медленно приближающаяся машина</w:t>
      </w:r>
      <w:r w:rsidRPr="00DB271C">
        <w:rPr>
          <w:rFonts w:ascii="Times New Roman" w:eastAsia="Times New Roman" w:hAnsi="Times New Roman" w:cs="Times New Roman"/>
          <w:sz w:val="28"/>
          <w:szCs w:val="28"/>
        </w:rPr>
        <w:t> </w:t>
      </w:r>
      <w:r w:rsidRPr="00DB271C">
        <w:rPr>
          <w:rFonts w:ascii="Times New Roman" w:eastAsia="Times New Roman" w:hAnsi="Times New Roman" w:cs="Times New Roman"/>
          <w:sz w:val="28"/>
          <w:szCs w:val="28"/>
        </w:rPr>
        <w:br/>
        <w:t>Медленно движущаяся машина может скрывать за собой автомобиль, идущий на большой скорости. Ребенок часто не подозревает, что за одной машиной может быть прятаться другая.</w:t>
      </w:r>
    </w:p>
    <w:p w:rsidR="008228B1" w:rsidRPr="00DB271C" w:rsidRDefault="008228B1" w:rsidP="008228B1">
      <w:pPr>
        <w:spacing w:after="0"/>
        <w:ind w:firstLine="480"/>
        <w:rPr>
          <w:rFonts w:ascii="Times New Roman" w:eastAsia="Times New Roman" w:hAnsi="Times New Roman" w:cs="Times New Roman"/>
          <w:sz w:val="28"/>
          <w:szCs w:val="28"/>
        </w:rPr>
      </w:pPr>
      <w:r w:rsidRPr="00DB271C">
        <w:rPr>
          <w:rFonts w:ascii="Times New Roman" w:eastAsia="Times New Roman" w:hAnsi="Times New Roman" w:cs="Times New Roman"/>
          <w:b/>
          <w:bCs/>
          <w:sz w:val="28"/>
          <w:szCs w:val="28"/>
        </w:rPr>
        <w:t>Светофор</w:t>
      </w:r>
      <w:r w:rsidRPr="00DB271C">
        <w:rPr>
          <w:rFonts w:ascii="Times New Roman" w:eastAsia="Times New Roman" w:hAnsi="Times New Roman" w:cs="Times New Roman"/>
          <w:sz w:val="28"/>
          <w:szCs w:val="28"/>
        </w:rPr>
        <w:t> </w:t>
      </w:r>
      <w:r w:rsidRPr="00DB271C">
        <w:rPr>
          <w:rFonts w:ascii="Times New Roman" w:eastAsia="Times New Roman" w:hAnsi="Times New Roman" w:cs="Times New Roman"/>
          <w:sz w:val="28"/>
          <w:szCs w:val="28"/>
        </w:rPr>
        <w:br/>
        <w:t>Сегодня на дорогах города мы постоянно сталкиваемся с тем, что водители автомобилей нарушают Правила дорожного движения: мчатся на высокой скорости, игнорируя сигналы светофора и знаки перехода. Поэтому недостаточно научить детей ориентироваться на зеленый сигнал светофора, необходимо убедиться, что опасность не угрожает. Дети часто рассуждают так: «Машины еще стоят, водители меня видят и пропустят». Они ошибаются.</w:t>
      </w:r>
    </w:p>
    <w:p w:rsidR="008228B1" w:rsidRPr="00DB271C" w:rsidRDefault="008228B1" w:rsidP="008228B1">
      <w:pPr>
        <w:spacing w:after="0"/>
        <w:ind w:firstLine="480"/>
        <w:rPr>
          <w:rFonts w:ascii="Times New Roman" w:eastAsia="Times New Roman" w:hAnsi="Times New Roman" w:cs="Times New Roman"/>
          <w:sz w:val="28"/>
          <w:szCs w:val="28"/>
        </w:rPr>
      </w:pPr>
      <w:r w:rsidRPr="00DB271C">
        <w:rPr>
          <w:rFonts w:ascii="Times New Roman" w:eastAsia="Times New Roman" w:hAnsi="Times New Roman" w:cs="Times New Roman"/>
          <w:b/>
          <w:bCs/>
          <w:sz w:val="28"/>
          <w:szCs w:val="28"/>
        </w:rPr>
        <w:lastRenderedPageBreak/>
        <w:t>«Пустынная» улица</w:t>
      </w:r>
      <w:r w:rsidRPr="00DB271C">
        <w:rPr>
          <w:rFonts w:ascii="Times New Roman" w:eastAsia="Times New Roman" w:hAnsi="Times New Roman" w:cs="Times New Roman"/>
          <w:sz w:val="28"/>
          <w:szCs w:val="28"/>
        </w:rPr>
        <w:t> </w:t>
      </w:r>
      <w:r w:rsidRPr="00DB271C">
        <w:rPr>
          <w:rFonts w:ascii="Times New Roman" w:eastAsia="Times New Roman" w:hAnsi="Times New Roman" w:cs="Times New Roman"/>
          <w:sz w:val="28"/>
          <w:szCs w:val="28"/>
        </w:rPr>
        <w:br/>
        <w:t>На улице, где машины появляются редко, дети выбегают на дорогу, предварительно ее не осмотрев. Выработайте у ребенка привычку всегда перед выходом на дорогу остановиться, оглядеться, прислушаться - и только тогда переходить улицу.</w:t>
      </w:r>
    </w:p>
    <w:p w:rsidR="008228B1" w:rsidRPr="00DB271C" w:rsidRDefault="008228B1" w:rsidP="008228B1">
      <w:pPr>
        <w:spacing w:after="0"/>
        <w:ind w:firstLine="480"/>
        <w:rPr>
          <w:rFonts w:ascii="Times New Roman" w:eastAsia="Times New Roman" w:hAnsi="Times New Roman" w:cs="Times New Roman"/>
          <w:sz w:val="28"/>
          <w:szCs w:val="28"/>
        </w:rPr>
      </w:pPr>
      <w:r w:rsidRPr="00DB271C">
        <w:rPr>
          <w:rFonts w:ascii="Times New Roman" w:eastAsia="Times New Roman" w:hAnsi="Times New Roman" w:cs="Times New Roman"/>
          <w:b/>
          <w:bCs/>
          <w:sz w:val="28"/>
          <w:szCs w:val="28"/>
        </w:rPr>
        <w:t>Осевая линия </w:t>
      </w:r>
      <w:r w:rsidRPr="00DB271C">
        <w:rPr>
          <w:rFonts w:ascii="Times New Roman" w:eastAsia="Times New Roman" w:hAnsi="Times New Roman" w:cs="Times New Roman"/>
          <w:sz w:val="28"/>
          <w:szCs w:val="28"/>
        </w:rPr>
        <w:br/>
        <w:t>Дойдя до осевой линии и остановившись, дети обычно следят только за машинами, двигающимися с правой стороны, и забывают об автомобилях проезжающих у них за спиной. Испугавшись, ребенок может сделать шаг назад - прямо под колеса машины. Если пришлось остановиться на середине дороги, нужно быть предельно внимательным, не делать ни одного движения, не убедившись в безопасности.</w:t>
      </w:r>
    </w:p>
    <w:p w:rsidR="008228B1" w:rsidRPr="00DB271C" w:rsidRDefault="008228B1" w:rsidP="008228B1">
      <w:pPr>
        <w:spacing w:after="0"/>
        <w:ind w:firstLine="480"/>
        <w:rPr>
          <w:rFonts w:ascii="Times New Roman" w:eastAsia="Times New Roman" w:hAnsi="Times New Roman" w:cs="Times New Roman"/>
          <w:sz w:val="28"/>
          <w:szCs w:val="28"/>
        </w:rPr>
      </w:pPr>
      <w:r w:rsidRPr="00DB271C">
        <w:rPr>
          <w:rFonts w:ascii="Times New Roman" w:eastAsia="Times New Roman" w:hAnsi="Times New Roman" w:cs="Times New Roman"/>
          <w:b/>
          <w:bCs/>
          <w:sz w:val="28"/>
          <w:szCs w:val="28"/>
        </w:rPr>
        <w:t>«Безопасность» рядом с родителями</w:t>
      </w:r>
      <w:r w:rsidRPr="00DB271C">
        <w:rPr>
          <w:rFonts w:ascii="Times New Roman" w:eastAsia="Times New Roman" w:hAnsi="Times New Roman" w:cs="Times New Roman"/>
          <w:sz w:val="28"/>
          <w:szCs w:val="28"/>
        </w:rPr>
        <w:t> </w:t>
      </w:r>
      <w:r w:rsidRPr="00DB271C">
        <w:rPr>
          <w:rFonts w:ascii="Times New Roman" w:eastAsia="Times New Roman" w:hAnsi="Times New Roman" w:cs="Times New Roman"/>
          <w:sz w:val="28"/>
          <w:szCs w:val="28"/>
        </w:rPr>
        <w:br/>
        <w:t>Находясь рядом с взрослым, ребенок полагается на него и либо вовсе не наблюдает за дорогой, либо наблюдает плохо. Взрослый этого не учитывает. На улице дети отвлекаются на всевозможные предметы, звуки, не заметив идущую машину, и думая, что путь свободен, вырываются из рук взрослого и бегут через дорогу. Перед переходом дороги вы должны крепко взять ребенка за руку.</w:t>
      </w:r>
    </w:p>
    <w:p w:rsidR="008228B1" w:rsidRDefault="008228B1" w:rsidP="008228B1">
      <w:pPr>
        <w:spacing w:after="0"/>
        <w:ind w:firstLine="480"/>
        <w:jc w:val="center"/>
        <w:rPr>
          <w:rFonts w:ascii="Times New Roman" w:eastAsia="Times New Roman" w:hAnsi="Times New Roman" w:cs="Times New Roman"/>
          <w:sz w:val="28"/>
          <w:szCs w:val="28"/>
        </w:rPr>
      </w:pPr>
      <w:r w:rsidRPr="00DB271C">
        <w:rPr>
          <w:rFonts w:ascii="Times New Roman" w:eastAsia="Times New Roman" w:hAnsi="Times New Roman" w:cs="Times New Roman"/>
          <w:b/>
          <w:bCs/>
          <w:sz w:val="28"/>
          <w:szCs w:val="28"/>
        </w:rPr>
        <w:t>Помните!</w:t>
      </w:r>
      <w:r w:rsidRPr="00DB271C">
        <w:rPr>
          <w:rFonts w:ascii="Times New Roman" w:eastAsia="Times New Roman" w:hAnsi="Times New Roman" w:cs="Times New Roman"/>
          <w:sz w:val="28"/>
          <w:szCs w:val="28"/>
        </w:rPr>
        <w:t> </w:t>
      </w:r>
    </w:p>
    <w:p w:rsidR="008228B1" w:rsidRPr="00DB271C" w:rsidRDefault="008228B1" w:rsidP="008228B1">
      <w:pPr>
        <w:spacing w:after="0"/>
        <w:ind w:firstLine="480"/>
        <w:jc w:val="center"/>
        <w:rPr>
          <w:rFonts w:ascii="Times New Roman" w:eastAsia="Times New Roman" w:hAnsi="Times New Roman" w:cs="Times New Roman"/>
          <w:sz w:val="28"/>
          <w:szCs w:val="28"/>
        </w:rPr>
      </w:pPr>
      <w:r w:rsidRPr="00DB271C">
        <w:rPr>
          <w:rFonts w:ascii="Times New Roman" w:eastAsia="Times New Roman" w:hAnsi="Times New Roman" w:cs="Times New Roman"/>
          <w:sz w:val="28"/>
          <w:szCs w:val="28"/>
        </w:rPr>
        <w:t>Ребенок учится законам улицы, беря пример с вас, родителей, других взрослых. Пусть ваш пример учит дисциплинированному поведению на улице не только вашего ребенка, но и других детей. Переходите дорогу, соблюдая Правила дорожного движения.</w:t>
      </w:r>
    </w:p>
    <w:p w:rsidR="008228B1" w:rsidRPr="00DB271C" w:rsidRDefault="008228B1" w:rsidP="008228B1">
      <w:pPr>
        <w:spacing w:after="0"/>
        <w:ind w:firstLine="480"/>
        <w:rPr>
          <w:rFonts w:ascii="Times New Roman" w:eastAsia="Times New Roman" w:hAnsi="Times New Roman" w:cs="Times New Roman"/>
          <w:sz w:val="28"/>
          <w:szCs w:val="28"/>
        </w:rPr>
      </w:pPr>
      <w:r w:rsidRPr="00DB271C">
        <w:rPr>
          <w:rFonts w:ascii="Times New Roman" w:eastAsia="Times New Roman" w:hAnsi="Times New Roman" w:cs="Times New Roman"/>
          <w:b/>
          <w:bCs/>
          <w:sz w:val="28"/>
          <w:szCs w:val="28"/>
        </w:rPr>
        <w:t>Будьте примером для детей в соблюдении правил дорожного движения</w:t>
      </w:r>
    </w:p>
    <w:p w:rsidR="008228B1" w:rsidRPr="00DB271C" w:rsidRDefault="008228B1" w:rsidP="008228B1">
      <w:pPr>
        <w:numPr>
          <w:ilvl w:val="0"/>
          <w:numId w:val="8"/>
        </w:numPr>
        <w:spacing w:after="0"/>
        <w:rPr>
          <w:rFonts w:ascii="Times New Roman" w:eastAsia="Times New Roman" w:hAnsi="Times New Roman" w:cs="Times New Roman"/>
          <w:sz w:val="28"/>
          <w:szCs w:val="28"/>
        </w:rPr>
      </w:pPr>
      <w:r w:rsidRPr="00DB271C">
        <w:rPr>
          <w:rFonts w:ascii="Times New Roman" w:eastAsia="Times New Roman" w:hAnsi="Times New Roman" w:cs="Times New Roman"/>
          <w:sz w:val="28"/>
          <w:szCs w:val="28"/>
        </w:rPr>
        <w:t>Не спешите, переходите дорогу размеренным шагом.</w:t>
      </w:r>
    </w:p>
    <w:p w:rsidR="008228B1" w:rsidRPr="00DB271C" w:rsidRDefault="008228B1" w:rsidP="008228B1">
      <w:pPr>
        <w:numPr>
          <w:ilvl w:val="0"/>
          <w:numId w:val="8"/>
        </w:numPr>
        <w:spacing w:after="0"/>
        <w:rPr>
          <w:rFonts w:ascii="Times New Roman" w:eastAsia="Times New Roman" w:hAnsi="Times New Roman" w:cs="Times New Roman"/>
          <w:sz w:val="28"/>
          <w:szCs w:val="28"/>
        </w:rPr>
      </w:pPr>
      <w:r w:rsidRPr="00DB271C">
        <w:rPr>
          <w:rFonts w:ascii="Times New Roman" w:eastAsia="Times New Roman" w:hAnsi="Times New Roman" w:cs="Times New Roman"/>
          <w:sz w:val="28"/>
          <w:szCs w:val="28"/>
        </w:rPr>
        <w:t>Выходя на проезжую часть дороги, прекратите разговаривать - ребенок должен привыкнуть, что при переходе дороги нужно сосредоточиться.</w:t>
      </w:r>
    </w:p>
    <w:p w:rsidR="008228B1" w:rsidRPr="00DB271C" w:rsidRDefault="008228B1" w:rsidP="008228B1">
      <w:pPr>
        <w:numPr>
          <w:ilvl w:val="0"/>
          <w:numId w:val="9"/>
        </w:numPr>
        <w:spacing w:after="0"/>
        <w:rPr>
          <w:rFonts w:ascii="Times New Roman" w:eastAsia="Times New Roman" w:hAnsi="Times New Roman" w:cs="Times New Roman"/>
          <w:sz w:val="28"/>
          <w:szCs w:val="28"/>
        </w:rPr>
      </w:pPr>
      <w:r w:rsidRPr="00DB271C">
        <w:rPr>
          <w:rFonts w:ascii="Times New Roman" w:eastAsia="Times New Roman" w:hAnsi="Times New Roman" w:cs="Times New Roman"/>
          <w:sz w:val="28"/>
          <w:szCs w:val="28"/>
        </w:rPr>
        <w:t>Не переходите дорогу на красный или желтый сигнал светофора.</w:t>
      </w:r>
    </w:p>
    <w:p w:rsidR="008228B1" w:rsidRPr="00DB271C" w:rsidRDefault="008228B1" w:rsidP="008228B1">
      <w:pPr>
        <w:numPr>
          <w:ilvl w:val="0"/>
          <w:numId w:val="9"/>
        </w:numPr>
        <w:spacing w:after="0"/>
        <w:rPr>
          <w:rFonts w:ascii="Times New Roman" w:eastAsia="Times New Roman" w:hAnsi="Times New Roman" w:cs="Times New Roman"/>
          <w:sz w:val="28"/>
          <w:szCs w:val="28"/>
        </w:rPr>
      </w:pPr>
      <w:r w:rsidRPr="00DB271C">
        <w:rPr>
          <w:rFonts w:ascii="Times New Roman" w:eastAsia="Times New Roman" w:hAnsi="Times New Roman" w:cs="Times New Roman"/>
          <w:sz w:val="28"/>
          <w:szCs w:val="28"/>
        </w:rPr>
        <w:t>Переходите дорогу только в местах, обозначенных дорожным знаком «Пешеходный переход».</w:t>
      </w:r>
    </w:p>
    <w:p w:rsidR="008228B1" w:rsidRPr="00DB271C" w:rsidRDefault="008228B1" w:rsidP="008228B1">
      <w:pPr>
        <w:numPr>
          <w:ilvl w:val="0"/>
          <w:numId w:val="9"/>
        </w:numPr>
        <w:spacing w:after="0"/>
        <w:rPr>
          <w:rFonts w:ascii="Times New Roman" w:eastAsia="Times New Roman" w:hAnsi="Times New Roman" w:cs="Times New Roman"/>
          <w:sz w:val="28"/>
          <w:szCs w:val="28"/>
        </w:rPr>
      </w:pPr>
      <w:r w:rsidRPr="00DB271C">
        <w:rPr>
          <w:rFonts w:ascii="Times New Roman" w:eastAsia="Times New Roman" w:hAnsi="Times New Roman" w:cs="Times New Roman"/>
          <w:sz w:val="28"/>
          <w:szCs w:val="28"/>
        </w:rPr>
        <w:t>Из автобуса, троллейбуса, трамвая, такси выходите первыми. В противном случае ребенок может упасть или побежать на проезжую часть дороги.</w:t>
      </w:r>
    </w:p>
    <w:p w:rsidR="008228B1" w:rsidRPr="00DB271C" w:rsidRDefault="008228B1" w:rsidP="008228B1">
      <w:pPr>
        <w:numPr>
          <w:ilvl w:val="0"/>
          <w:numId w:val="9"/>
        </w:numPr>
        <w:spacing w:after="0"/>
        <w:rPr>
          <w:rFonts w:ascii="Times New Roman" w:eastAsia="Times New Roman" w:hAnsi="Times New Roman" w:cs="Times New Roman"/>
          <w:sz w:val="28"/>
          <w:szCs w:val="28"/>
        </w:rPr>
      </w:pPr>
      <w:r w:rsidRPr="00DB271C">
        <w:rPr>
          <w:rFonts w:ascii="Times New Roman" w:eastAsia="Times New Roman" w:hAnsi="Times New Roman" w:cs="Times New Roman"/>
          <w:sz w:val="28"/>
          <w:szCs w:val="28"/>
        </w:rPr>
        <w:t>Привлекайте ребенка к участию в ваших наблюдениях за обстановкой на дороге: показывайте ему те машины, которые готовятся поворачивать, едут с большой скоростью и т.д.</w:t>
      </w:r>
    </w:p>
    <w:p w:rsidR="008228B1" w:rsidRPr="00DB271C" w:rsidRDefault="008228B1" w:rsidP="008228B1">
      <w:pPr>
        <w:numPr>
          <w:ilvl w:val="0"/>
          <w:numId w:val="9"/>
        </w:numPr>
        <w:spacing w:after="0"/>
        <w:rPr>
          <w:rFonts w:ascii="Times New Roman" w:eastAsia="Times New Roman" w:hAnsi="Times New Roman" w:cs="Times New Roman"/>
          <w:sz w:val="28"/>
          <w:szCs w:val="28"/>
        </w:rPr>
      </w:pPr>
      <w:r w:rsidRPr="00DB271C">
        <w:rPr>
          <w:rFonts w:ascii="Times New Roman" w:eastAsia="Times New Roman" w:hAnsi="Times New Roman" w:cs="Times New Roman"/>
          <w:sz w:val="28"/>
          <w:szCs w:val="28"/>
        </w:rPr>
        <w:lastRenderedPageBreak/>
        <w:t>Не выходите с ребенком из-за машины, кустов, не осмотрев предварительно дороги, - это типичная ошибка, и нельзя допускать, чтобы дети ее повторяли.</w:t>
      </w:r>
    </w:p>
    <w:p w:rsidR="008228B1" w:rsidRPr="00DB271C" w:rsidRDefault="008228B1" w:rsidP="008228B1">
      <w:pPr>
        <w:numPr>
          <w:ilvl w:val="0"/>
          <w:numId w:val="9"/>
        </w:numPr>
        <w:spacing w:after="0"/>
        <w:rPr>
          <w:rFonts w:ascii="Times New Roman" w:eastAsia="Times New Roman" w:hAnsi="Times New Roman" w:cs="Times New Roman"/>
          <w:sz w:val="28"/>
          <w:szCs w:val="28"/>
        </w:rPr>
      </w:pPr>
      <w:r w:rsidRPr="00DB271C">
        <w:rPr>
          <w:rFonts w:ascii="Times New Roman" w:eastAsia="Times New Roman" w:hAnsi="Times New Roman" w:cs="Times New Roman"/>
          <w:sz w:val="28"/>
          <w:szCs w:val="28"/>
        </w:rPr>
        <w:t>Не разрешайте детям играть вблизи дорог и на проезжей части улицы.</w:t>
      </w:r>
    </w:p>
    <w:p w:rsidR="008228B1" w:rsidRPr="00DB271C" w:rsidRDefault="008228B1" w:rsidP="008228B1">
      <w:pPr>
        <w:spacing w:after="0"/>
        <w:ind w:firstLine="480"/>
        <w:rPr>
          <w:rFonts w:ascii="Times New Roman" w:eastAsia="Times New Roman" w:hAnsi="Times New Roman" w:cs="Times New Roman"/>
          <w:sz w:val="28"/>
          <w:szCs w:val="28"/>
        </w:rPr>
      </w:pPr>
      <w:r w:rsidRPr="00DB271C">
        <w:rPr>
          <w:rFonts w:ascii="Times New Roman" w:eastAsia="Times New Roman" w:hAnsi="Times New Roman" w:cs="Times New Roman"/>
          <w:b/>
          <w:bCs/>
          <w:sz w:val="28"/>
          <w:szCs w:val="28"/>
        </w:rPr>
        <w:t>Берегите себя и своих близких!</w:t>
      </w:r>
    </w:p>
    <w:p w:rsidR="008228B1" w:rsidRPr="00DB271C" w:rsidRDefault="008228B1" w:rsidP="008228B1">
      <w:pPr>
        <w:spacing w:after="0"/>
        <w:rPr>
          <w:rFonts w:ascii="Times New Roman" w:hAnsi="Times New Roman" w:cs="Times New Roman"/>
          <w:b/>
          <w:bCs/>
          <w:sz w:val="28"/>
          <w:szCs w:val="28"/>
        </w:rPr>
      </w:pPr>
      <w:r w:rsidRPr="00DB271C">
        <w:rPr>
          <w:rFonts w:ascii="Times New Roman" w:hAnsi="Times New Roman" w:cs="Times New Roman"/>
          <w:b/>
          <w:bCs/>
          <w:sz w:val="28"/>
          <w:szCs w:val="28"/>
        </w:rPr>
        <w:t>ЗАЧЕМ УЧИТЬ С РЕБЁНКОМ ПРАВИЛА ДОРОЖНОГО ДВИЖЕНИЯ?</w:t>
      </w:r>
    </w:p>
    <w:p w:rsidR="008228B1" w:rsidRPr="00DB271C" w:rsidRDefault="008228B1" w:rsidP="008228B1">
      <w:pPr>
        <w:numPr>
          <w:ilvl w:val="0"/>
          <w:numId w:val="1"/>
        </w:numPr>
        <w:spacing w:after="0"/>
        <w:rPr>
          <w:rFonts w:ascii="Times New Roman" w:hAnsi="Times New Roman" w:cs="Times New Roman"/>
          <w:sz w:val="28"/>
          <w:szCs w:val="28"/>
        </w:rPr>
      </w:pPr>
      <w:r w:rsidRPr="00DB271C">
        <w:rPr>
          <w:rFonts w:ascii="Times New Roman" w:hAnsi="Times New Roman" w:cs="Times New Roman"/>
          <w:sz w:val="28"/>
          <w:szCs w:val="28"/>
        </w:rPr>
        <w:t>Высокий уровень травматизма</w:t>
      </w:r>
    </w:p>
    <w:p w:rsidR="008228B1" w:rsidRPr="00DB271C" w:rsidRDefault="008228B1" w:rsidP="008228B1">
      <w:pPr>
        <w:numPr>
          <w:ilvl w:val="0"/>
          <w:numId w:val="1"/>
        </w:numPr>
        <w:spacing w:after="0"/>
        <w:rPr>
          <w:rFonts w:ascii="Times New Roman" w:hAnsi="Times New Roman" w:cs="Times New Roman"/>
          <w:sz w:val="28"/>
          <w:szCs w:val="28"/>
        </w:rPr>
      </w:pPr>
      <w:r w:rsidRPr="00DB271C">
        <w:rPr>
          <w:rFonts w:ascii="Times New Roman" w:hAnsi="Times New Roman" w:cs="Times New Roman"/>
          <w:sz w:val="28"/>
          <w:szCs w:val="28"/>
        </w:rPr>
        <w:t>Расположение школы</w:t>
      </w:r>
    </w:p>
    <w:p w:rsidR="008228B1" w:rsidRPr="00DB271C" w:rsidRDefault="008228B1" w:rsidP="008228B1">
      <w:pPr>
        <w:spacing w:after="0"/>
        <w:ind w:left="720"/>
        <w:rPr>
          <w:rFonts w:ascii="Times New Roman" w:hAnsi="Times New Roman" w:cs="Times New Roman"/>
          <w:b/>
          <w:bCs/>
          <w:sz w:val="28"/>
          <w:szCs w:val="28"/>
        </w:rPr>
      </w:pPr>
      <w:r w:rsidRPr="00DB271C">
        <w:rPr>
          <w:rFonts w:ascii="Times New Roman" w:hAnsi="Times New Roman" w:cs="Times New Roman"/>
          <w:b/>
          <w:bCs/>
          <w:sz w:val="28"/>
          <w:szCs w:val="28"/>
        </w:rPr>
        <w:t>ПРИЧИНЫ НЕСЧАСТНЫХ СЛУЧАЕВ НА ДОРОГЕ</w:t>
      </w:r>
    </w:p>
    <w:p w:rsidR="008228B1" w:rsidRPr="00DB271C" w:rsidRDefault="008228B1" w:rsidP="008228B1">
      <w:pPr>
        <w:numPr>
          <w:ilvl w:val="0"/>
          <w:numId w:val="1"/>
        </w:numPr>
        <w:spacing w:after="0"/>
        <w:rPr>
          <w:rFonts w:ascii="Times New Roman" w:hAnsi="Times New Roman" w:cs="Times New Roman"/>
          <w:sz w:val="28"/>
          <w:szCs w:val="28"/>
        </w:rPr>
      </w:pPr>
      <w:r w:rsidRPr="00DB271C">
        <w:rPr>
          <w:rFonts w:ascii="Times New Roman" w:hAnsi="Times New Roman" w:cs="Times New Roman"/>
          <w:sz w:val="28"/>
          <w:szCs w:val="28"/>
        </w:rPr>
        <w:t>Неумение наблюдать</w:t>
      </w:r>
    </w:p>
    <w:p w:rsidR="008228B1" w:rsidRPr="00DB271C" w:rsidRDefault="008228B1" w:rsidP="008228B1">
      <w:pPr>
        <w:numPr>
          <w:ilvl w:val="0"/>
          <w:numId w:val="1"/>
        </w:numPr>
        <w:spacing w:after="0"/>
        <w:rPr>
          <w:rFonts w:ascii="Times New Roman" w:hAnsi="Times New Roman" w:cs="Times New Roman"/>
          <w:sz w:val="28"/>
          <w:szCs w:val="28"/>
        </w:rPr>
      </w:pPr>
      <w:r w:rsidRPr="00DB271C">
        <w:rPr>
          <w:rFonts w:ascii="Times New Roman" w:hAnsi="Times New Roman" w:cs="Times New Roman"/>
          <w:sz w:val="28"/>
          <w:szCs w:val="28"/>
        </w:rPr>
        <w:t>Невнимательность</w:t>
      </w:r>
    </w:p>
    <w:p w:rsidR="008228B1" w:rsidRPr="00DB271C" w:rsidRDefault="008228B1" w:rsidP="008228B1">
      <w:pPr>
        <w:numPr>
          <w:ilvl w:val="0"/>
          <w:numId w:val="1"/>
        </w:numPr>
        <w:spacing w:after="0"/>
        <w:rPr>
          <w:rFonts w:ascii="Times New Roman" w:hAnsi="Times New Roman" w:cs="Times New Roman"/>
          <w:sz w:val="28"/>
          <w:szCs w:val="28"/>
        </w:rPr>
      </w:pPr>
      <w:r w:rsidRPr="00DB271C">
        <w:rPr>
          <w:rFonts w:ascii="Times New Roman" w:hAnsi="Times New Roman" w:cs="Times New Roman"/>
          <w:sz w:val="28"/>
          <w:szCs w:val="28"/>
        </w:rPr>
        <w:t>Недостаточный надзор взрослых</w:t>
      </w:r>
    </w:p>
    <w:p w:rsidR="008228B1" w:rsidRPr="00DB271C" w:rsidRDefault="008228B1" w:rsidP="008228B1">
      <w:pPr>
        <w:spacing w:after="0"/>
        <w:ind w:left="720"/>
        <w:rPr>
          <w:rFonts w:ascii="Times New Roman" w:hAnsi="Times New Roman" w:cs="Times New Roman"/>
          <w:b/>
          <w:bCs/>
          <w:sz w:val="28"/>
          <w:szCs w:val="28"/>
        </w:rPr>
      </w:pPr>
      <w:r w:rsidRPr="00DB271C">
        <w:rPr>
          <w:rFonts w:ascii="Times New Roman" w:hAnsi="Times New Roman" w:cs="Times New Roman"/>
          <w:b/>
          <w:bCs/>
          <w:sz w:val="28"/>
          <w:szCs w:val="28"/>
        </w:rPr>
        <w:t>ЗНАЕТЕ ЛИ ВЫ?</w:t>
      </w:r>
    </w:p>
    <w:p w:rsidR="008228B1" w:rsidRPr="00DB271C" w:rsidRDefault="008228B1" w:rsidP="008228B1">
      <w:pPr>
        <w:numPr>
          <w:ilvl w:val="0"/>
          <w:numId w:val="2"/>
        </w:numPr>
        <w:spacing w:after="0"/>
        <w:rPr>
          <w:rFonts w:ascii="Times New Roman" w:hAnsi="Times New Roman" w:cs="Times New Roman"/>
          <w:sz w:val="28"/>
          <w:szCs w:val="28"/>
        </w:rPr>
      </w:pPr>
      <w:r w:rsidRPr="00DB271C">
        <w:rPr>
          <w:rFonts w:ascii="Times New Roman" w:hAnsi="Times New Roman" w:cs="Times New Roman"/>
          <w:sz w:val="28"/>
          <w:szCs w:val="28"/>
        </w:rPr>
        <w:t xml:space="preserve">Ребёнок младшего школьного возраста часто  слышит только те звуки, которые ему интересны. </w:t>
      </w:r>
    </w:p>
    <w:p w:rsidR="008228B1" w:rsidRPr="00DB271C" w:rsidRDefault="008228B1" w:rsidP="008228B1">
      <w:pPr>
        <w:numPr>
          <w:ilvl w:val="0"/>
          <w:numId w:val="2"/>
        </w:numPr>
        <w:spacing w:after="0"/>
        <w:rPr>
          <w:rFonts w:ascii="Times New Roman" w:hAnsi="Times New Roman" w:cs="Times New Roman"/>
          <w:sz w:val="28"/>
          <w:szCs w:val="28"/>
        </w:rPr>
      </w:pPr>
      <w:r w:rsidRPr="00DB271C">
        <w:rPr>
          <w:rFonts w:ascii="Times New Roman" w:hAnsi="Times New Roman" w:cs="Times New Roman"/>
          <w:sz w:val="28"/>
          <w:szCs w:val="28"/>
        </w:rPr>
        <w:t xml:space="preserve">Поле зрения ребёнка гораздо уже, чем у взрослого. Он видит только то, что находится напротив. </w:t>
      </w:r>
    </w:p>
    <w:p w:rsidR="008228B1" w:rsidRPr="00DB271C" w:rsidRDefault="008228B1" w:rsidP="008228B1">
      <w:pPr>
        <w:numPr>
          <w:ilvl w:val="0"/>
          <w:numId w:val="2"/>
        </w:numPr>
        <w:spacing w:after="0"/>
        <w:rPr>
          <w:rFonts w:ascii="Times New Roman" w:hAnsi="Times New Roman" w:cs="Times New Roman"/>
          <w:sz w:val="28"/>
          <w:szCs w:val="28"/>
        </w:rPr>
      </w:pPr>
      <w:r w:rsidRPr="00DB271C">
        <w:rPr>
          <w:rFonts w:ascii="Times New Roman" w:hAnsi="Times New Roman" w:cs="Times New Roman"/>
          <w:sz w:val="28"/>
          <w:szCs w:val="28"/>
        </w:rPr>
        <w:t xml:space="preserve">Реакция у ребёнка значительно замедленная. </w:t>
      </w:r>
    </w:p>
    <w:p w:rsidR="008228B1" w:rsidRPr="00DB271C" w:rsidRDefault="008228B1" w:rsidP="008228B1">
      <w:pPr>
        <w:numPr>
          <w:ilvl w:val="0"/>
          <w:numId w:val="2"/>
        </w:numPr>
        <w:spacing w:after="0"/>
        <w:rPr>
          <w:rFonts w:ascii="Times New Roman" w:hAnsi="Times New Roman" w:cs="Times New Roman"/>
          <w:sz w:val="28"/>
          <w:szCs w:val="28"/>
        </w:rPr>
      </w:pPr>
      <w:r w:rsidRPr="00DB271C">
        <w:rPr>
          <w:rFonts w:ascii="Times New Roman" w:hAnsi="Times New Roman" w:cs="Times New Roman"/>
          <w:sz w:val="28"/>
          <w:szCs w:val="28"/>
        </w:rPr>
        <w:t>Ребёнок не в состоянии на бегу сразу же остановиться.</w:t>
      </w:r>
    </w:p>
    <w:p w:rsidR="008228B1" w:rsidRPr="00DB271C" w:rsidRDefault="008228B1" w:rsidP="008228B1">
      <w:pPr>
        <w:numPr>
          <w:ilvl w:val="0"/>
          <w:numId w:val="2"/>
        </w:numPr>
        <w:spacing w:after="0"/>
        <w:rPr>
          <w:rFonts w:ascii="Times New Roman" w:hAnsi="Times New Roman" w:cs="Times New Roman"/>
          <w:sz w:val="28"/>
          <w:szCs w:val="28"/>
        </w:rPr>
      </w:pPr>
      <w:r w:rsidRPr="00DB271C">
        <w:rPr>
          <w:rFonts w:ascii="Times New Roman" w:hAnsi="Times New Roman" w:cs="Times New Roman"/>
          <w:sz w:val="28"/>
          <w:szCs w:val="28"/>
        </w:rPr>
        <w:t xml:space="preserve">Чтобы отличить движущуюся машину от стоящей, семилетнему ребёнку требуется до 4 секунд, а взрослому на это нужно лишь четверть секунды. </w:t>
      </w:r>
    </w:p>
    <w:p w:rsidR="008228B1" w:rsidRPr="00DB271C" w:rsidRDefault="008228B1" w:rsidP="008228B1">
      <w:pPr>
        <w:numPr>
          <w:ilvl w:val="0"/>
          <w:numId w:val="2"/>
        </w:numPr>
        <w:spacing w:after="0"/>
        <w:rPr>
          <w:rFonts w:ascii="Times New Roman" w:hAnsi="Times New Roman" w:cs="Times New Roman"/>
          <w:sz w:val="28"/>
          <w:szCs w:val="28"/>
        </w:rPr>
      </w:pPr>
      <w:r w:rsidRPr="00DB271C">
        <w:rPr>
          <w:rFonts w:ascii="Times New Roman" w:hAnsi="Times New Roman" w:cs="Times New Roman"/>
          <w:b/>
          <w:bCs/>
          <w:i/>
          <w:iCs/>
          <w:sz w:val="28"/>
          <w:szCs w:val="28"/>
        </w:rPr>
        <w:t>Надёжная</w:t>
      </w:r>
      <w:r w:rsidRPr="00DB271C">
        <w:rPr>
          <w:rFonts w:ascii="Times New Roman" w:hAnsi="Times New Roman" w:cs="Times New Roman"/>
          <w:sz w:val="28"/>
          <w:szCs w:val="28"/>
        </w:rPr>
        <w:t xml:space="preserve"> ориентация налево -направо приобретается не ранее, чем в семилетнем возрасте. </w:t>
      </w:r>
    </w:p>
    <w:p w:rsidR="008228B1" w:rsidRPr="00DB271C" w:rsidRDefault="008228B1" w:rsidP="008228B1">
      <w:pPr>
        <w:spacing w:after="0"/>
        <w:ind w:left="720"/>
        <w:rPr>
          <w:rFonts w:ascii="Times New Roman" w:hAnsi="Times New Roman" w:cs="Times New Roman"/>
          <w:b/>
          <w:bCs/>
          <w:sz w:val="28"/>
          <w:szCs w:val="28"/>
        </w:rPr>
      </w:pPr>
      <w:r w:rsidRPr="00DB271C">
        <w:rPr>
          <w:rFonts w:ascii="Times New Roman" w:hAnsi="Times New Roman" w:cs="Times New Roman"/>
          <w:b/>
          <w:bCs/>
          <w:i/>
          <w:iCs/>
          <w:sz w:val="28"/>
          <w:szCs w:val="28"/>
        </w:rPr>
        <w:t>НАДО ЗНАТЬ</w:t>
      </w:r>
    </w:p>
    <w:p w:rsidR="008228B1" w:rsidRPr="00DB271C" w:rsidRDefault="008228B1" w:rsidP="008228B1">
      <w:pPr>
        <w:numPr>
          <w:ilvl w:val="0"/>
          <w:numId w:val="2"/>
        </w:numPr>
        <w:spacing w:after="0"/>
        <w:rPr>
          <w:rFonts w:ascii="Times New Roman" w:hAnsi="Times New Roman" w:cs="Times New Roman"/>
          <w:sz w:val="28"/>
          <w:szCs w:val="28"/>
        </w:rPr>
      </w:pPr>
      <w:r w:rsidRPr="00DB271C">
        <w:rPr>
          <w:rFonts w:ascii="Times New Roman" w:hAnsi="Times New Roman" w:cs="Times New Roman"/>
          <w:sz w:val="28"/>
          <w:szCs w:val="28"/>
        </w:rPr>
        <w:t xml:space="preserve">У младших школьников нет знаний и представлений о видах поступательного движения транспортных средств . Разделение игровых и реальных условий происходит у ребёнка  уже в школе постепенно. </w:t>
      </w:r>
    </w:p>
    <w:p w:rsidR="008228B1" w:rsidRPr="00DB271C" w:rsidRDefault="008228B1" w:rsidP="008228B1">
      <w:pPr>
        <w:numPr>
          <w:ilvl w:val="0"/>
          <w:numId w:val="2"/>
        </w:numPr>
        <w:spacing w:after="0"/>
        <w:rPr>
          <w:rFonts w:ascii="Times New Roman" w:hAnsi="Times New Roman" w:cs="Times New Roman"/>
          <w:sz w:val="28"/>
          <w:szCs w:val="28"/>
        </w:rPr>
      </w:pPr>
      <w:r w:rsidRPr="00DB271C">
        <w:rPr>
          <w:rFonts w:ascii="Times New Roman" w:hAnsi="Times New Roman" w:cs="Times New Roman"/>
          <w:sz w:val="28"/>
          <w:szCs w:val="28"/>
        </w:rPr>
        <w:t xml:space="preserve">Внимание ребёнка сосредоточенно на том, что он делает. Заметив предмет или человека, который привлекает его внимание, ребёнок может устремиться к ним. Догнать  для ребёнка гораздо важнее, чем надвигающаяся машина. </w:t>
      </w:r>
    </w:p>
    <w:p w:rsidR="008228B1" w:rsidRPr="00DB271C" w:rsidRDefault="008228B1" w:rsidP="008228B1">
      <w:pPr>
        <w:numPr>
          <w:ilvl w:val="0"/>
          <w:numId w:val="2"/>
        </w:numPr>
        <w:spacing w:after="0"/>
        <w:rPr>
          <w:rFonts w:ascii="Times New Roman" w:hAnsi="Times New Roman" w:cs="Times New Roman"/>
          <w:sz w:val="28"/>
          <w:szCs w:val="28"/>
        </w:rPr>
      </w:pPr>
      <w:r w:rsidRPr="00DB271C">
        <w:rPr>
          <w:rFonts w:ascii="Times New Roman" w:hAnsi="Times New Roman" w:cs="Times New Roman"/>
          <w:sz w:val="28"/>
          <w:szCs w:val="28"/>
        </w:rPr>
        <w:t xml:space="preserve">Ребёнок не осознаёт ответственности за собственное поведение на дороге. </w:t>
      </w:r>
    </w:p>
    <w:p w:rsidR="008228B1" w:rsidRPr="00DB271C" w:rsidRDefault="008228B1" w:rsidP="008228B1">
      <w:pPr>
        <w:numPr>
          <w:ilvl w:val="0"/>
          <w:numId w:val="2"/>
        </w:numPr>
        <w:spacing w:after="0"/>
        <w:rPr>
          <w:rFonts w:ascii="Times New Roman" w:hAnsi="Times New Roman" w:cs="Times New Roman"/>
          <w:sz w:val="28"/>
          <w:szCs w:val="28"/>
        </w:rPr>
      </w:pPr>
      <w:r w:rsidRPr="00DB271C">
        <w:rPr>
          <w:rFonts w:ascii="Times New Roman" w:hAnsi="Times New Roman" w:cs="Times New Roman"/>
          <w:sz w:val="28"/>
          <w:szCs w:val="28"/>
        </w:rPr>
        <w:t>Не прогнозирует, к каким последствиям приведёт его поступок для других участников движения и для него.</w:t>
      </w:r>
    </w:p>
    <w:p w:rsidR="008228B1" w:rsidRPr="00DB271C" w:rsidRDefault="008228B1" w:rsidP="008228B1">
      <w:pPr>
        <w:spacing w:after="0"/>
        <w:ind w:left="720"/>
        <w:rPr>
          <w:rFonts w:ascii="Times New Roman" w:hAnsi="Times New Roman" w:cs="Times New Roman"/>
          <w:b/>
          <w:bCs/>
          <w:sz w:val="28"/>
          <w:szCs w:val="28"/>
        </w:rPr>
      </w:pPr>
      <w:r w:rsidRPr="00DB271C">
        <w:rPr>
          <w:rFonts w:ascii="Times New Roman" w:hAnsi="Times New Roman" w:cs="Times New Roman"/>
          <w:b/>
          <w:bCs/>
          <w:sz w:val="28"/>
          <w:szCs w:val="28"/>
        </w:rPr>
        <w:t>ПОМОЖЕМ</w:t>
      </w:r>
    </w:p>
    <w:p w:rsidR="008228B1" w:rsidRPr="00DB271C" w:rsidRDefault="008228B1" w:rsidP="008228B1">
      <w:pPr>
        <w:numPr>
          <w:ilvl w:val="0"/>
          <w:numId w:val="2"/>
        </w:numPr>
        <w:spacing w:after="0"/>
        <w:rPr>
          <w:rFonts w:ascii="Times New Roman" w:hAnsi="Times New Roman" w:cs="Times New Roman"/>
          <w:sz w:val="28"/>
          <w:szCs w:val="28"/>
        </w:rPr>
      </w:pPr>
      <w:r w:rsidRPr="00DB271C">
        <w:rPr>
          <w:rFonts w:ascii="Times New Roman" w:hAnsi="Times New Roman" w:cs="Times New Roman"/>
          <w:sz w:val="28"/>
          <w:szCs w:val="28"/>
        </w:rPr>
        <w:t xml:space="preserve">Понять, что на проезжей части находиться очень опасно. </w:t>
      </w:r>
    </w:p>
    <w:p w:rsidR="008228B1" w:rsidRPr="00DB271C" w:rsidRDefault="008228B1" w:rsidP="008228B1">
      <w:pPr>
        <w:numPr>
          <w:ilvl w:val="0"/>
          <w:numId w:val="2"/>
        </w:numPr>
        <w:spacing w:after="0"/>
        <w:rPr>
          <w:rFonts w:ascii="Times New Roman" w:hAnsi="Times New Roman" w:cs="Times New Roman"/>
          <w:sz w:val="28"/>
          <w:szCs w:val="28"/>
        </w:rPr>
      </w:pPr>
      <w:r w:rsidRPr="00DB271C">
        <w:rPr>
          <w:rFonts w:ascii="Times New Roman" w:hAnsi="Times New Roman" w:cs="Times New Roman"/>
          <w:sz w:val="28"/>
          <w:szCs w:val="28"/>
        </w:rPr>
        <w:lastRenderedPageBreak/>
        <w:t xml:space="preserve">Научить останавливаться перед проезжей частью дороги </w:t>
      </w:r>
    </w:p>
    <w:p w:rsidR="008228B1" w:rsidRPr="00DB271C" w:rsidRDefault="008228B1" w:rsidP="008228B1">
      <w:pPr>
        <w:numPr>
          <w:ilvl w:val="0"/>
          <w:numId w:val="2"/>
        </w:numPr>
        <w:spacing w:after="0"/>
        <w:rPr>
          <w:rFonts w:ascii="Times New Roman" w:hAnsi="Times New Roman" w:cs="Times New Roman"/>
          <w:sz w:val="28"/>
          <w:szCs w:val="28"/>
        </w:rPr>
      </w:pPr>
      <w:r w:rsidRPr="00DB271C">
        <w:rPr>
          <w:rFonts w:ascii="Times New Roman" w:hAnsi="Times New Roman" w:cs="Times New Roman"/>
          <w:sz w:val="28"/>
          <w:szCs w:val="28"/>
        </w:rPr>
        <w:t>Не переходить вместе с ребенком на красный свет или вне пешеходного перехода, действуя по принципу «со мной можно».</w:t>
      </w:r>
    </w:p>
    <w:p w:rsidR="008228B1" w:rsidRPr="00DB271C" w:rsidRDefault="008228B1" w:rsidP="008228B1">
      <w:pPr>
        <w:numPr>
          <w:ilvl w:val="0"/>
          <w:numId w:val="2"/>
        </w:numPr>
        <w:spacing w:after="0"/>
        <w:rPr>
          <w:rFonts w:ascii="Times New Roman" w:hAnsi="Times New Roman" w:cs="Times New Roman"/>
          <w:sz w:val="28"/>
          <w:szCs w:val="28"/>
        </w:rPr>
      </w:pPr>
      <w:r w:rsidRPr="00DB271C">
        <w:rPr>
          <w:rFonts w:ascii="Times New Roman" w:hAnsi="Times New Roman" w:cs="Times New Roman"/>
          <w:sz w:val="28"/>
          <w:szCs w:val="28"/>
        </w:rPr>
        <w:t xml:space="preserve">Научить его чувствовать габариты автомобиля и понимать, движется ли автомобиль или стоит на месте. </w:t>
      </w:r>
    </w:p>
    <w:p w:rsidR="008228B1" w:rsidRPr="00DB271C" w:rsidRDefault="008228B1" w:rsidP="008228B1">
      <w:pPr>
        <w:numPr>
          <w:ilvl w:val="0"/>
          <w:numId w:val="2"/>
        </w:numPr>
        <w:spacing w:after="0"/>
        <w:rPr>
          <w:rFonts w:ascii="Times New Roman" w:hAnsi="Times New Roman" w:cs="Times New Roman"/>
          <w:sz w:val="28"/>
          <w:szCs w:val="28"/>
        </w:rPr>
      </w:pPr>
      <w:r w:rsidRPr="00DB271C">
        <w:rPr>
          <w:rFonts w:ascii="Times New Roman" w:hAnsi="Times New Roman" w:cs="Times New Roman"/>
          <w:sz w:val="28"/>
          <w:szCs w:val="28"/>
        </w:rPr>
        <w:t xml:space="preserve">Объяснить, по какой части тротуара нужно ходить и как правильно переходить дорогу. </w:t>
      </w:r>
    </w:p>
    <w:p w:rsidR="008228B1" w:rsidRPr="00DB271C" w:rsidRDefault="008228B1" w:rsidP="008228B1">
      <w:pPr>
        <w:numPr>
          <w:ilvl w:val="0"/>
          <w:numId w:val="2"/>
        </w:numPr>
        <w:spacing w:after="0"/>
        <w:rPr>
          <w:rFonts w:ascii="Times New Roman" w:hAnsi="Times New Roman" w:cs="Times New Roman"/>
          <w:sz w:val="28"/>
          <w:szCs w:val="28"/>
        </w:rPr>
      </w:pPr>
      <w:r w:rsidRPr="00DB271C">
        <w:rPr>
          <w:rFonts w:ascii="Times New Roman" w:hAnsi="Times New Roman" w:cs="Times New Roman"/>
          <w:sz w:val="28"/>
          <w:szCs w:val="28"/>
        </w:rPr>
        <w:t xml:space="preserve"> Как необходимо обходить автобус, троллейбус и трамвай при переходе проезжей части. </w:t>
      </w:r>
    </w:p>
    <w:p w:rsidR="008228B1" w:rsidRPr="00DB271C" w:rsidRDefault="008228B1" w:rsidP="008228B1">
      <w:pPr>
        <w:numPr>
          <w:ilvl w:val="0"/>
          <w:numId w:val="2"/>
        </w:numPr>
        <w:spacing w:after="0"/>
        <w:rPr>
          <w:rFonts w:ascii="Times New Roman" w:hAnsi="Times New Roman" w:cs="Times New Roman"/>
          <w:sz w:val="28"/>
          <w:szCs w:val="28"/>
        </w:rPr>
      </w:pPr>
      <w:r w:rsidRPr="00DB271C">
        <w:rPr>
          <w:rFonts w:ascii="Times New Roman" w:hAnsi="Times New Roman" w:cs="Times New Roman"/>
          <w:sz w:val="28"/>
          <w:szCs w:val="28"/>
        </w:rPr>
        <w:t xml:space="preserve"> Научиться поворачивать голову в нужном направлении.</w:t>
      </w:r>
    </w:p>
    <w:p w:rsidR="008228B1" w:rsidRPr="00DB271C" w:rsidRDefault="008228B1" w:rsidP="008228B1">
      <w:pPr>
        <w:numPr>
          <w:ilvl w:val="0"/>
          <w:numId w:val="2"/>
        </w:numPr>
        <w:spacing w:after="0"/>
        <w:rPr>
          <w:rFonts w:ascii="Times New Roman" w:hAnsi="Times New Roman" w:cs="Times New Roman"/>
          <w:sz w:val="28"/>
          <w:szCs w:val="28"/>
        </w:rPr>
      </w:pPr>
      <w:r w:rsidRPr="00DB271C">
        <w:rPr>
          <w:rFonts w:ascii="Times New Roman" w:hAnsi="Times New Roman" w:cs="Times New Roman"/>
          <w:sz w:val="28"/>
          <w:szCs w:val="28"/>
        </w:rPr>
        <w:t xml:space="preserve"> Следует помнить, что реакция ребенка отличается от реакции взрослого, да и скорость передвижения ребенка значительно ниже.</w:t>
      </w:r>
    </w:p>
    <w:p w:rsidR="008228B1" w:rsidRPr="00DB271C" w:rsidRDefault="008228B1" w:rsidP="008228B1">
      <w:pPr>
        <w:spacing w:after="0"/>
        <w:ind w:left="720"/>
        <w:jc w:val="center"/>
        <w:rPr>
          <w:rFonts w:ascii="Times New Roman" w:hAnsi="Times New Roman" w:cs="Times New Roman"/>
          <w:b/>
          <w:bCs/>
          <w:sz w:val="28"/>
          <w:szCs w:val="28"/>
        </w:rPr>
      </w:pPr>
      <w:r w:rsidRPr="00DB271C">
        <w:rPr>
          <w:rFonts w:ascii="Times New Roman" w:hAnsi="Times New Roman" w:cs="Times New Roman"/>
          <w:b/>
          <w:bCs/>
          <w:sz w:val="28"/>
          <w:szCs w:val="28"/>
        </w:rPr>
        <w:t>ПОМНИТЕ!</w:t>
      </w:r>
    </w:p>
    <w:p w:rsidR="008228B1" w:rsidRPr="00DB271C" w:rsidRDefault="008228B1" w:rsidP="008228B1">
      <w:pPr>
        <w:spacing w:after="0"/>
        <w:jc w:val="center"/>
        <w:rPr>
          <w:rFonts w:ascii="Times New Roman" w:hAnsi="Times New Roman" w:cs="Times New Roman"/>
          <w:sz w:val="28"/>
          <w:szCs w:val="28"/>
        </w:rPr>
      </w:pPr>
      <w:r w:rsidRPr="00DB271C">
        <w:rPr>
          <w:rFonts w:ascii="Times New Roman" w:hAnsi="Times New Roman" w:cs="Times New Roman"/>
          <w:sz w:val="28"/>
          <w:szCs w:val="28"/>
        </w:rPr>
        <w:t>Ребёнок учится законам дорог, беря пример с членов семьи и других взрослых.</w:t>
      </w:r>
    </w:p>
    <w:p w:rsidR="008228B1" w:rsidRPr="00DB271C" w:rsidRDefault="008228B1" w:rsidP="008228B1">
      <w:pPr>
        <w:spacing w:after="0"/>
        <w:jc w:val="center"/>
        <w:rPr>
          <w:rFonts w:ascii="Times New Roman" w:hAnsi="Times New Roman" w:cs="Times New Roman"/>
          <w:sz w:val="28"/>
          <w:szCs w:val="28"/>
        </w:rPr>
      </w:pPr>
      <w:r w:rsidRPr="00DB271C">
        <w:rPr>
          <w:rFonts w:ascii="Times New Roman" w:hAnsi="Times New Roman" w:cs="Times New Roman"/>
          <w:sz w:val="28"/>
          <w:szCs w:val="28"/>
        </w:rPr>
        <w:t>Не жалейте времени на обучение детей поведению на дороге.</w:t>
      </w:r>
    </w:p>
    <w:p w:rsidR="008228B1" w:rsidRPr="00DB271C" w:rsidRDefault="008228B1" w:rsidP="008228B1">
      <w:pPr>
        <w:spacing w:after="0"/>
        <w:jc w:val="center"/>
        <w:rPr>
          <w:rFonts w:ascii="Times New Roman" w:hAnsi="Times New Roman" w:cs="Times New Roman"/>
          <w:sz w:val="28"/>
          <w:szCs w:val="28"/>
        </w:rPr>
      </w:pPr>
      <w:r w:rsidRPr="00DB271C">
        <w:rPr>
          <w:rFonts w:ascii="Times New Roman" w:hAnsi="Times New Roman" w:cs="Times New Roman"/>
          <w:sz w:val="28"/>
          <w:szCs w:val="28"/>
        </w:rPr>
        <w:t>Берегите ребёнка!</w:t>
      </w:r>
    </w:p>
    <w:p w:rsidR="008228B1" w:rsidRPr="00DB271C" w:rsidRDefault="008228B1" w:rsidP="008228B1">
      <w:pPr>
        <w:spacing w:after="0"/>
        <w:jc w:val="center"/>
        <w:rPr>
          <w:rFonts w:ascii="Times New Roman" w:hAnsi="Times New Roman" w:cs="Times New Roman"/>
          <w:sz w:val="28"/>
          <w:szCs w:val="28"/>
        </w:rPr>
      </w:pPr>
      <w:r w:rsidRPr="00DB271C">
        <w:rPr>
          <w:rFonts w:ascii="Times New Roman" w:hAnsi="Times New Roman" w:cs="Times New Roman"/>
          <w:sz w:val="28"/>
          <w:szCs w:val="28"/>
        </w:rPr>
        <w:t>Старайтесь сделать всё возможное, чтобы оградить его от несчастных случаев на дороге!</w:t>
      </w:r>
    </w:p>
    <w:p w:rsidR="008228B1" w:rsidRDefault="008228B1" w:rsidP="008228B1">
      <w:pPr>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0288" behindDoc="0" locked="0" layoutInCell="1" allowOverlap="1">
            <wp:simplePos x="0" y="0"/>
            <wp:positionH relativeFrom="column">
              <wp:posOffset>2977515</wp:posOffset>
            </wp:positionH>
            <wp:positionV relativeFrom="paragraph">
              <wp:posOffset>356235</wp:posOffset>
            </wp:positionV>
            <wp:extent cx="3139440" cy="3006725"/>
            <wp:effectExtent l="19050" t="0" r="381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3139440" cy="3006725"/>
                    </a:xfrm>
                    <a:prstGeom prst="rect">
                      <a:avLst/>
                    </a:prstGeom>
                    <a:noFill/>
                  </pic:spPr>
                </pic:pic>
              </a:graphicData>
            </a:graphic>
          </wp:anchor>
        </w:drawing>
      </w:r>
    </w:p>
    <w:p w:rsidR="008228B1" w:rsidRDefault="008228B1" w:rsidP="008228B1">
      <w:pPr>
        <w:jc w:val="both"/>
        <w:rPr>
          <w:rFonts w:ascii="Times New Roman" w:hAnsi="Times New Roman" w:cs="Times New Roman"/>
          <w:sz w:val="28"/>
          <w:szCs w:val="28"/>
        </w:rPr>
      </w:pPr>
    </w:p>
    <w:p w:rsidR="008228B1" w:rsidRPr="00DB271C" w:rsidRDefault="008228B1" w:rsidP="008228B1">
      <w:pPr>
        <w:spacing w:after="0" w:line="240" w:lineRule="auto"/>
        <w:jc w:val="center"/>
        <w:rPr>
          <w:rFonts w:ascii="Times New Roman" w:hAnsi="Times New Roman" w:cs="Times New Roman"/>
          <w:b/>
          <w:sz w:val="28"/>
          <w:szCs w:val="28"/>
        </w:rPr>
      </w:pPr>
      <w:r>
        <w:rPr>
          <w:rFonts w:ascii="Times New Roman" w:hAnsi="Times New Roman" w:cs="Times New Roman"/>
          <w:noProof/>
          <w:sz w:val="28"/>
          <w:szCs w:val="28"/>
        </w:rPr>
        <w:drawing>
          <wp:anchor distT="0" distB="0" distL="114300" distR="114300" simplePos="0" relativeHeight="251661312" behindDoc="0" locked="0" layoutInCell="1" allowOverlap="1">
            <wp:simplePos x="0" y="0"/>
            <wp:positionH relativeFrom="column">
              <wp:posOffset>4638675</wp:posOffset>
            </wp:positionH>
            <wp:positionV relativeFrom="paragraph">
              <wp:posOffset>778510</wp:posOffset>
            </wp:positionV>
            <wp:extent cx="1050925" cy="1619885"/>
            <wp:effectExtent l="19050" t="0" r="0" b="0"/>
            <wp:wrapNone/>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l="33971" t="15952" r="21063"/>
                    <a:stretch>
                      <a:fillRect/>
                    </a:stretch>
                  </pic:blipFill>
                  <pic:spPr bwMode="auto">
                    <a:xfrm>
                      <a:off x="0" y="0"/>
                      <a:ext cx="1050925" cy="1619885"/>
                    </a:xfrm>
                    <a:prstGeom prst="rect">
                      <a:avLst/>
                    </a:prstGeom>
                    <a:noFill/>
                  </pic:spPr>
                </pic:pic>
              </a:graphicData>
            </a:graphic>
          </wp:anchor>
        </w:drawing>
      </w:r>
      <w:r>
        <w:rPr>
          <w:rFonts w:ascii="Times New Roman" w:hAnsi="Times New Roman" w:cs="Times New Roman"/>
          <w:sz w:val="28"/>
          <w:szCs w:val="28"/>
        </w:rPr>
        <w:br w:type="page"/>
      </w:r>
      <w:r w:rsidRPr="00DB271C">
        <w:rPr>
          <w:rFonts w:ascii="Times New Roman" w:hAnsi="Times New Roman" w:cs="Times New Roman"/>
          <w:b/>
          <w:sz w:val="28"/>
          <w:szCs w:val="28"/>
        </w:rPr>
        <w:lastRenderedPageBreak/>
        <w:t>ЛИСТ</w:t>
      </w:r>
    </w:p>
    <w:p w:rsidR="008228B1" w:rsidRDefault="008228B1" w:rsidP="008228B1">
      <w:pPr>
        <w:spacing w:after="0" w:line="240" w:lineRule="auto"/>
        <w:jc w:val="center"/>
        <w:rPr>
          <w:rFonts w:ascii="Times New Roman" w:hAnsi="Times New Roman" w:cs="Times New Roman"/>
          <w:b/>
          <w:bCs/>
          <w:sz w:val="28"/>
          <w:szCs w:val="28"/>
        </w:rPr>
      </w:pPr>
      <w:r w:rsidRPr="00DB271C">
        <w:rPr>
          <w:rFonts w:ascii="Times New Roman" w:hAnsi="Times New Roman" w:cs="Times New Roman"/>
          <w:b/>
          <w:sz w:val="28"/>
          <w:szCs w:val="28"/>
        </w:rPr>
        <w:t xml:space="preserve">ознакомления родителей с инструкциями </w:t>
      </w:r>
      <w:r w:rsidRPr="00DB271C">
        <w:rPr>
          <w:rFonts w:ascii="Times New Roman" w:hAnsi="Times New Roman" w:cs="Times New Roman"/>
          <w:b/>
          <w:bCs/>
          <w:sz w:val="28"/>
          <w:szCs w:val="28"/>
        </w:rPr>
        <w:t>по ПДДТТ</w:t>
      </w:r>
    </w:p>
    <w:p w:rsidR="008228B1" w:rsidRDefault="008228B1" w:rsidP="008228B1">
      <w:pPr>
        <w:spacing w:after="0" w:line="240" w:lineRule="auto"/>
        <w:jc w:val="center"/>
        <w:rPr>
          <w:rFonts w:ascii="Times New Roman" w:hAnsi="Times New Roman" w:cs="Times New Roman"/>
          <w:b/>
          <w:bCs/>
          <w:sz w:val="28"/>
          <w:szCs w:val="28"/>
        </w:rPr>
      </w:pPr>
    </w:p>
    <w:tbl>
      <w:tblPr>
        <w:tblStyle w:val="a3"/>
        <w:tblW w:w="0" w:type="auto"/>
        <w:tblLook w:val="04A0"/>
      </w:tblPr>
      <w:tblGrid>
        <w:gridCol w:w="675"/>
        <w:gridCol w:w="9356"/>
        <w:gridCol w:w="2835"/>
        <w:gridCol w:w="2748"/>
      </w:tblGrid>
      <w:tr w:rsidR="008228B1" w:rsidTr="00F0093C">
        <w:tc>
          <w:tcPr>
            <w:tcW w:w="675" w:type="dxa"/>
          </w:tcPr>
          <w:p w:rsidR="008228B1" w:rsidRDefault="008228B1" w:rsidP="00F0093C">
            <w:pPr>
              <w:jc w:val="center"/>
              <w:rPr>
                <w:rFonts w:ascii="Times New Roman" w:hAnsi="Times New Roman"/>
                <w:b/>
                <w:sz w:val="28"/>
                <w:szCs w:val="28"/>
              </w:rPr>
            </w:pPr>
            <w:r>
              <w:rPr>
                <w:rFonts w:ascii="Times New Roman" w:hAnsi="Times New Roman"/>
                <w:b/>
                <w:sz w:val="28"/>
                <w:szCs w:val="28"/>
              </w:rPr>
              <w:t xml:space="preserve">№ </w:t>
            </w:r>
            <w:proofErr w:type="spellStart"/>
            <w:r>
              <w:rPr>
                <w:rFonts w:ascii="Times New Roman" w:hAnsi="Times New Roman"/>
                <w:b/>
                <w:sz w:val="28"/>
                <w:szCs w:val="28"/>
              </w:rPr>
              <w:t>п</w:t>
            </w:r>
            <w:proofErr w:type="spellEnd"/>
            <w:r>
              <w:rPr>
                <w:rFonts w:ascii="Times New Roman" w:hAnsi="Times New Roman"/>
                <w:b/>
                <w:sz w:val="28"/>
                <w:szCs w:val="28"/>
              </w:rPr>
              <w:t>/</w:t>
            </w:r>
            <w:proofErr w:type="spellStart"/>
            <w:r>
              <w:rPr>
                <w:rFonts w:ascii="Times New Roman" w:hAnsi="Times New Roman"/>
                <w:b/>
                <w:sz w:val="28"/>
                <w:szCs w:val="28"/>
              </w:rPr>
              <w:t>п</w:t>
            </w:r>
            <w:proofErr w:type="spellEnd"/>
          </w:p>
        </w:tc>
        <w:tc>
          <w:tcPr>
            <w:tcW w:w="9356" w:type="dxa"/>
          </w:tcPr>
          <w:p w:rsidR="008228B1" w:rsidRDefault="008228B1" w:rsidP="00F0093C">
            <w:pPr>
              <w:jc w:val="center"/>
              <w:rPr>
                <w:rFonts w:ascii="Times New Roman" w:hAnsi="Times New Roman"/>
                <w:b/>
                <w:sz w:val="28"/>
                <w:szCs w:val="28"/>
              </w:rPr>
            </w:pPr>
            <w:r>
              <w:rPr>
                <w:rFonts w:ascii="Times New Roman" w:hAnsi="Times New Roman"/>
                <w:b/>
                <w:sz w:val="28"/>
                <w:szCs w:val="28"/>
              </w:rPr>
              <w:t>ФИО родителей</w:t>
            </w:r>
          </w:p>
        </w:tc>
        <w:tc>
          <w:tcPr>
            <w:tcW w:w="2835" w:type="dxa"/>
          </w:tcPr>
          <w:p w:rsidR="008228B1" w:rsidRDefault="008228B1" w:rsidP="00F0093C">
            <w:pPr>
              <w:jc w:val="center"/>
              <w:rPr>
                <w:rFonts w:ascii="Times New Roman" w:hAnsi="Times New Roman"/>
                <w:b/>
                <w:sz w:val="28"/>
                <w:szCs w:val="28"/>
              </w:rPr>
            </w:pPr>
            <w:r>
              <w:rPr>
                <w:rFonts w:ascii="Times New Roman" w:hAnsi="Times New Roman"/>
                <w:b/>
                <w:sz w:val="28"/>
                <w:szCs w:val="28"/>
              </w:rPr>
              <w:t>дата</w:t>
            </w:r>
          </w:p>
        </w:tc>
        <w:tc>
          <w:tcPr>
            <w:tcW w:w="2748" w:type="dxa"/>
          </w:tcPr>
          <w:p w:rsidR="008228B1" w:rsidRDefault="008228B1" w:rsidP="00F0093C">
            <w:pPr>
              <w:jc w:val="center"/>
              <w:rPr>
                <w:rFonts w:ascii="Times New Roman" w:hAnsi="Times New Roman"/>
                <w:b/>
                <w:sz w:val="28"/>
                <w:szCs w:val="28"/>
              </w:rPr>
            </w:pPr>
            <w:r>
              <w:rPr>
                <w:rFonts w:ascii="Times New Roman" w:hAnsi="Times New Roman"/>
                <w:b/>
                <w:sz w:val="28"/>
                <w:szCs w:val="28"/>
              </w:rPr>
              <w:t>роспись</w:t>
            </w:r>
          </w:p>
        </w:tc>
      </w:tr>
      <w:tr w:rsidR="008228B1" w:rsidTr="00F0093C">
        <w:tc>
          <w:tcPr>
            <w:tcW w:w="675" w:type="dxa"/>
          </w:tcPr>
          <w:p w:rsidR="008228B1" w:rsidRDefault="008228B1" w:rsidP="008228B1">
            <w:pPr>
              <w:numPr>
                <w:ilvl w:val="0"/>
                <w:numId w:val="10"/>
              </w:numPr>
              <w:jc w:val="center"/>
              <w:rPr>
                <w:rFonts w:ascii="Times New Roman" w:hAnsi="Times New Roman"/>
                <w:b/>
                <w:sz w:val="28"/>
                <w:szCs w:val="28"/>
              </w:rPr>
            </w:pPr>
          </w:p>
        </w:tc>
        <w:tc>
          <w:tcPr>
            <w:tcW w:w="9356" w:type="dxa"/>
          </w:tcPr>
          <w:p w:rsidR="008228B1" w:rsidRDefault="008228B1" w:rsidP="00F0093C">
            <w:pPr>
              <w:jc w:val="center"/>
              <w:rPr>
                <w:rFonts w:ascii="Times New Roman" w:hAnsi="Times New Roman"/>
                <w:b/>
                <w:sz w:val="28"/>
                <w:szCs w:val="28"/>
              </w:rPr>
            </w:pPr>
          </w:p>
        </w:tc>
        <w:tc>
          <w:tcPr>
            <w:tcW w:w="2835" w:type="dxa"/>
          </w:tcPr>
          <w:p w:rsidR="008228B1" w:rsidRDefault="008228B1" w:rsidP="00F0093C">
            <w:pPr>
              <w:jc w:val="center"/>
              <w:rPr>
                <w:rFonts w:ascii="Times New Roman" w:hAnsi="Times New Roman"/>
                <w:b/>
                <w:sz w:val="28"/>
                <w:szCs w:val="28"/>
              </w:rPr>
            </w:pPr>
          </w:p>
        </w:tc>
        <w:tc>
          <w:tcPr>
            <w:tcW w:w="2748" w:type="dxa"/>
          </w:tcPr>
          <w:p w:rsidR="008228B1" w:rsidRDefault="008228B1" w:rsidP="00F0093C">
            <w:pPr>
              <w:jc w:val="center"/>
              <w:rPr>
                <w:rFonts w:ascii="Times New Roman" w:hAnsi="Times New Roman"/>
                <w:b/>
                <w:sz w:val="28"/>
                <w:szCs w:val="28"/>
              </w:rPr>
            </w:pPr>
          </w:p>
        </w:tc>
      </w:tr>
      <w:tr w:rsidR="008228B1" w:rsidTr="00F0093C">
        <w:tc>
          <w:tcPr>
            <w:tcW w:w="675" w:type="dxa"/>
          </w:tcPr>
          <w:p w:rsidR="008228B1" w:rsidRDefault="008228B1" w:rsidP="008228B1">
            <w:pPr>
              <w:numPr>
                <w:ilvl w:val="0"/>
                <w:numId w:val="10"/>
              </w:numPr>
              <w:jc w:val="center"/>
              <w:rPr>
                <w:rFonts w:ascii="Times New Roman" w:hAnsi="Times New Roman"/>
                <w:b/>
                <w:sz w:val="28"/>
                <w:szCs w:val="28"/>
              </w:rPr>
            </w:pPr>
          </w:p>
        </w:tc>
        <w:tc>
          <w:tcPr>
            <w:tcW w:w="9356" w:type="dxa"/>
          </w:tcPr>
          <w:p w:rsidR="008228B1" w:rsidRDefault="008228B1" w:rsidP="00F0093C">
            <w:pPr>
              <w:jc w:val="center"/>
              <w:rPr>
                <w:rFonts w:ascii="Times New Roman" w:hAnsi="Times New Roman"/>
                <w:b/>
                <w:sz w:val="28"/>
                <w:szCs w:val="28"/>
              </w:rPr>
            </w:pPr>
          </w:p>
        </w:tc>
        <w:tc>
          <w:tcPr>
            <w:tcW w:w="2835" w:type="dxa"/>
          </w:tcPr>
          <w:p w:rsidR="008228B1" w:rsidRDefault="008228B1" w:rsidP="00F0093C">
            <w:pPr>
              <w:jc w:val="center"/>
              <w:rPr>
                <w:rFonts w:ascii="Times New Roman" w:hAnsi="Times New Roman"/>
                <w:b/>
                <w:sz w:val="28"/>
                <w:szCs w:val="28"/>
              </w:rPr>
            </w:pPr>
          </w:p>
        </w:tc>
        <w:tc>
          <w:tcPr>
            <w:tcW w:w="2748" w:type="dxa"/>
          </w:tcPr>
          <w:p w:rsidR="008228B1" w:rsidRDefault="008228B1" w:rsidP="00F0093C">
            <w:pPr>
              <w:jc w:val="center"/>
              <w:rPr>
                <w:rFonts w:ascii="Times New Roman" w:hAnsi="Times New Roman"/>
                <w:b/>
                <w:sz w:val="28"/>
                <w:szCs w:val="28"/>
              </w:rPr>
            </w:pPr>
          </w:p>
        </w:tc>
      </w:tr>
      <w:tr w:rsidR="008228B1" w:rsidTr="00F0093C">
        <w:tc>
          <w:tcPr>
            <w:tcW w:w="675" w:type="dxa"/>
          </w:tcPr>
          <w:p w:rsidR="008228B1" w:rsidRDefault="008228B1" w:rsidP="008228B1">
            <w:pPr>
              <w:numPr>
                <w:ilvl w:val="0"/>
                <w:numId w:val="10"/>
              </w:numPr>
              <w:jc w:val="center"/>
              <w:rPr>
                <w:rFonts w:ascii="Times New Roman" w:hAnsi="Times New Roman"/>
                <w:b/>
                <w:sz w:val="28"/>
                <w:szCs w:val="28"/>
              </w:rPr>
            </w:pPr>
          </w:p>
        </w:tc>
        <w:tc>
          <w:tcPr>
            <w:tcW w:w="9356" w:type="dxa"/>
          </w:tcPr>
          <w:p w:rsidR="008228B1" w:rsidRDefault="008228B1" w:rsidP="00F0093C">
            <w:pPr>
              <w:jc w:val="center"/>
              <w:rPr>
                <w:rFonts w:ascii="Times New Roman" w:hAnsi="Times New Roman"/>
                <w:b/>
                <w:sz w:val="28"/>
                <w:szCs w:val="28"/>
              </w:rPr>
            </w:pPr>
          </w:p>
        </w:tc>
        <w:tc>
          <w:tcPr>
            <w:tcW w:w="2835" w:type="dxa"/>
          </w:tcPr>
          <w:p w:rsidR="008228B1" w:rsidRDefault="008228B1" w:rsidP="00F0093C">
            <w:pPr>
              <w:jc w:val="center"/>
              <w:rPr>
                <w:rFonts w:ascii="Times New Roman" w:hAnsi="Times New Roman"/>
                <w:b/>
                <w:sz w:val="28"/>
                <w:szCs w:val="28"/>
              </w:rPr>
            </w:pPr>
          </w:p>
        </w:tc>
        <w:tc>
          <w:tcPr>
            <w:tcW w:w="2748" w:type="dxa"/>
          </w:tcPr>
          <w:p w:rsidR="008228B1" w:rsidRDefault="008228B1" w:rsidP="00F0093C">
            <w:pPr>
              <w:jc w:val="center"/>
              <w:rPr>
                <w:rFonts w:ascii="Times New Roman" w:hAnsi="Times New Roman"/>
                <w:b/>
                <w:sz w:val="28"/>
                <w:szCs w:val="28"/>
              </w:rPr>
            </w:pPr>
          </w:p>
        </w:tc>
      </w:tr>
      <w:tr w:rsidR="008228B1" w:rsidTr="00F0093C">
        <w:tc>
          <w:tcPr>
            <w:tcW w:w="675" w:type="dxa"/>
          </w:tcPr>
          <w:p w:rsidR="008228B1" w:rsidRDefault="008228B1" w:rsidP="008228B1">
            <w:pPr>
              <w:numPr>
                <w:ilvl w:val="0"/>
                <w:numId w:val="10"/>
              </w:numPr>
              <w:jc w:val="center"/>
              <w:rPr>
                <w:rFonts w:ascii="Times New Roman" w:hAnsi="Times New Roman"/>
                <w:b/>
                <w:sz w:val="28"/>
                <w:szCs w:val="28"/>
              </w:rPr>
            </w:pPr>
          </w:p>
        </w:tc>
        <w:tc>
          <w:tcPr>
            <w:tcW w:w="9356" w:type="dxa"/>
          </w:tcPr>
          <w:p w:rsidR="008228B1" w:rsidRDefault="008228B1" w:rsidP="00F0093C">
            <w:pPr>
              <w:jc w:val="center"/>
              <w:rPr>
                <w:rFonts w:ascii="Times New Roman" w:hAnsi="Times New Roman"/>
                <w:b/>
                <w:sz w:val="28"/>
                <w:szCs w:val="28"/>
              </w:rPr>
            </w:pPr>
          </w:p>
        </w:tc>
        <w:tc>
          <w:tcPr>
            <w:tcW w:w="2835" w:type="dxa"/>
          </w:tcPr>
          <w:p w:rsidR="008228B1" w:rsidRDefault="008228B1" w:rsidP="00F0093C">
            <w:pPr>
              <w:jc w:val="center"/>
              <w:rPr>
                <w:rFonts w:ascii="Times New Roman" w:hAnsi="Times New Roman"/>
                <w:b/>
                <w:sz w:val="28"/>
                <w:szCs w:val="28"/>
              </w:rPr>
            </w:pPr>
          </w:p>
        </w:tc>
        <w:tc>
          <w:tcPr>
            <w:tcW w:w="2748" w:type="dxa"/>
          </w:tcPr>
          <w:p w:rsidR="008228B1" w:rsidRDefault="008228B1" w:rsidP="00F0093C">
            <w:pPr>
              <w:jc w:val="center"/>
              <w:rPr>
                <w:rFonts w:ascii="Times New Roman" w:hAnsi="Times New Roman"/>
                <w:b/>
                <w:sz w:val="28"/>
                <w:szCs w:val="28"/>
              </w:rPr>
            </w:pPr>
          </w:p>
        </w:tc>
      </w:tr>
      <w:tr w:rsidR="008228B1" w:rsidTr="00F0093C">
        <w:tc>
          <w:tcPr>
            <w:tcW w:w="675" w:type="dxa"/>
          </w:tcPr>
          <w:p w:rsidR="008228B1" w:rsidRDefault="008228B1" w:rsidP="008228B1">
            <w:pPr>
              <w:numPr>
                <w:ilvl w:val="0"/>
                <w:numId w:val="10"/>
              </w:numPr>
              <w:jc w:val="center"/>
              <w:rPr>
                <w:rFonts w:ascii="Times New Roman" w:hAnsi="Times New Roman"/>
                <w:b/>
                <w:sz w:val="28"/>
                <w:szCs w:val="28"/>
              </w:rPr>
            </w:pPr>
          </w:p>
        </w:tc>
        <w:tc>
          <w:tcPr>
            <w:tcW w:w="9356" w:type="dxa"/>
          </w:tcPr>
          <w:p w:rsidR="008228B1" w:rsidRDefault="008228B1" w:rsidP="00F0093C">
            <w:pPr>
              <w:jc w:val="center"/>
              <w:rPr>
                <w:rFonts w:ascii="Times New Roman" w:hAnsi="Times New Roman"/>
                <w:b/>
                <w:sz w:val="28"/>
                <w:szCs w:val="28"/>
              </w:rPr>
            </w:pPr>
          </w:p>
        </w:tc>
        <w:tc>
          <w:tcPr>
            <w:tcW w:w="2835" w:type="dxa"/>
          </w:tcPr>
          <w:p w:rsidR="008228B1" w:rsidRDefault="008228B1" w:rsidP="00F0093C">
            <w:pPr>
              <w:jc w:val="center"/>
              <w:rPr>
                <w:rFonts w:ascii="Times New Roman" w:hAnsi="Times New Roman"/>
                <w:b/>
                <w:sz w:val="28"/>
                <w:szCs w:val="28"/>
              </w:rPr>
            </w:pPr>
          </w:p>
        </w:tc>
        <w:tc>
          <w:tcPr>
            <w:tcW w:w="2748" w:type="dxa"/>
          </w:tcPr>
          <w:p w:rsidR="008228B1" w:rsidRDefault="008228B1" w:rsidP="00F0093C">
            <w:pPr>
              <w:jc w:val="center"/>
              <w:rPr>
                <w:rFonts w:ascii="Times New Roman" w:hAnsi="Times New Roman"/>
                <w:b/>
                <w:sz w:val="28"/>
                <w:szCs w:val="28"/>
              </w:rPr>
            </w:pPr>
          </w:p>
        </w:tc>
      </w:tr>
      <w:tr w:rsidR="008228B1" w:rsidTr="00F0093C">
        <w:tc>
          <w:tcPr>
            <w:tcW w:w="675" w:type="dxa"/>
          </w:tcPr>
          <w:p w:rsidR="008228B1" w:rsidRDefault="008228B1" w:rsidP="008228B1">
            <w:pPr>
              <w:numPr>
                <w:ilvl w:val="0"/>
                <w:numId w:val="10"/>
              </w:numPr>
              <w:jc w:val="center"/>
              <w:rPr>
                <w:rFonts w:ascii="Times New Roman" w:hAnsi="Times New Roman"/>
                <w:b/>
                <w:sz w:val="28"/>
                <w:szCs w:val="28"/>
              </w:rPr>
            </w:pPr>
          </w:p>
        </w:tc>
        <w:tc>
          <w:tcPr>
            <w:tcW w:w="9356" w:type="dxa"/>
          </w:tcPr>
          <w:p w:rsidR="008228B1" w:rsidRDefault="008228B1" w:rsidP="00F0093C">
            <w:pPr>
              <w:jc w:val="center"/>
              <w:rPr>
                <w:rFonts w:ascii="Times New Roman" w:hAnsi="Times New Roman"/>
                <w:b/>
                <w:sz w:val="28"/>
                <w:szCs w:val="28"/>
              </w:rPr>
            </w:pPr>
          </w:p>
        </w:tc>
        <w:tc>
          <w:tcPr>
            <w:tcW w:w="2835" w:type="dxa"/>
          </w:tcPr>
          <w:p w:rsidR="008228B1" w:rsidRDefault="008228B1" w:rsidP="00F0093C">
            <w:pPr>
              <w:jc w:val="center"/>
              <w:rPr>
                <w:rFonts w:ascii="Times New Roman" w:hAnsi="Times New Roman"/>
                <w:b/>
                <w:sz w:val="28"/>
                <w:szCs w:val="28"/>
              </w:rPr>
            </w:pPr>
          </w:p>
        </w:tc>
        <w:tc>
          <w:tcPr>
            <w:tcW w:w="2748" w:type="dxa"/>
          </w:tcPr>
          <w:p w:rsidR="008228B1" w:rsidRDefault="008228B1" w:rsidP="00F0093C">
            <w:pPr>
              <w:jc w:val="center"/>
              <w:rPr>
                <w:rFonts w:ascii="Times New Roman" w:hAnsi="Times New Roman"/>
                <w:b/>
                <w:sz w:val="28"/>
                <w:szCs w:val="28"/>
              </w:rPr>
            </w:pPr>
          </w:p>
        </w:tc>
      </w:tr>
      <w:tr w:rsidR="008228B1" w:rsidTr="00F0093C">
        <w:tc>
          <w:tcPr>
            <w:tcW w:w="675" w:type="dxa"/>
          </w:tcPr>
          <w:p w:rsidR="008228B1" w:rsidRDefault="008228B1" w:rsidP="008228B1">
            <w:pPr>
              <w:numPr>
                <w:ilvl w:val="0"/>
                <w:numId w:val="10"/>
              </w:numPr>
              <w:jc w:val="center"/>
              <w:rPr>
                <w:rFonts w:ascii="Times New Roman" w:hAnsi="Times New Roman"/>
                <w:b/>
                <w:sz w:val="28"/>
                <w:szCs w:val="28"/>
              </w:rPr>
            </w:pPr>
          </w:p>
        </w:tc>
        <w:tc>
          <w:tcPr>
            <w:tcW w:w="9356" w:type="dxa"/>
          </w:tcPr>
          <w:p w:rsidR="008228B1" w:rsidRDefault="008228B1" w:rsidP="00F0093C">
            <w:pPr>
              <w:jc w:val="center"/>
              <w:rPr>
                <w:rFonts w:ascii="Times New Roman" w:hAnsi="Times New Roman"/>
                <w:b/>
                <w:sz w:val="28"/>
                <w:szCs w:val="28"/>
              </w:rPr>
            </w:pPr>
          </w:p>
        </w:tc>
        <w:tc>
          <w:tcPr>
            <w:tcW w:w="2835" w:type="dxa"/>
          </w:tcPr>
          <w:p w:rsidR="008228B1" w:rsidRDefault="008228B1" w:rsidP="00F0093C">
            <w:pPr>
              <w:jc w:val="center"/>
              <w:rPr>
                <w:rFonts w:ascii="Times New Roman" w:hAnsi="Times New Roman"/>
                <w:b/>
                <w:sz w:val="28"/>
                <w:szCs w:val="28"/>
              </w:rPr>
            </w:pPr>
          </w:p>
        </w:tc>
        <w:tc>
          <w:tcPr>
            <w:tcW w:w="2748" w:type="dxa"/>
          </w:tcPr>
          <w:p w:rsidR="008228B1" w:rsidRDefault="008228B1" w:rsidP="00F0093C">
            <w:pPr>
              <w:jc w:val="center"/>
              <w:rPr>
                <w:rFonts w:ascii="Times New Roman" w:hAnsi="Times New Roman"/>
                <w:b/>
                <w:sz w:val="28"/>
                <w:szCs w:val="28"/>
              </w:rPr>
            </w:pPr>
          </w:p>
        </w:tc>
      </w:tr>
      <w:tr w:rsidR="008228B1" w:rsidTr="00F0093C">
        <w:tc>
          <w:tcPr>
            <w:tcW w:w="675" w:type="dxa"/>
          </w:tcPr>
          <w:p w:rsidR="008228B1" w:rsidRDefault="008228B1" w:rsidP="008228B1">
            <w:pPr>
              <w:numPr>
                <w:ilvl w:val="0"/>
                <w:numId w:val="10"/>
              </w:numPr>
              <w:jc w:val="center"/>
              <w:rPr>
                <w:rFonts w:ascii="Times New Roman" w:hAnsi="Times New Roman"/>
                <w:b/>
                <w:sz w:val="28"/>
                <w:szCs w:val="28"/>
              </w:rPr>
            </w:pPr>
          </w:p>
        </w:tc>
        <w:tc>
          <w:tcPr>
            <w:tcW w:w="9356" w:type="dxa"/>
          </w:tcPr>
          <w:p w:rsidR="008228B1" w:rsidRDefault="008228B1" w:rsidP="00F0093C">
            <w:pPr>
              <w:jc w:val="center"/>
              <w:rPr>
                <w:rFonts w:ascii="Times New Roman" w:hAnsi="Times New Roman"/>
                <w:b/>
                <w:sz w:val="28"/>
                <w:szCs w:val="28"/>
              </w:rPr>
            </w:pPr>
          </w:p>
        </w:tc>
        <w:tc>
          <w:tcPr>
            <w:tcW w:w="2835" w:type="dxa"/>
          </w:tcPr>
          <w:p w:rsidR="008228B1" w:rsidRDefault="008228B1" w:rsidP="00F0093C">
            <w:pPr>
              <w:jc w:val="center"/>
              <w:rPr>
                <w:rFonts w:ascii="Times New Roman" w:hAnsi="Times New Roman"/>
                <w:b/>
                <w:sz w:val="28"/>
                <w:szCs w:val="28"/>
              </w:rPr>
            </w:pPr>
          </w:p>
        </w:tc>
        <w:tc>
          <w:tcPr>
            <w:tcW w:w="2748" w:type="dxa"/>
          </w:tcPr>
          <w:p w:rsidR="008228B1" w:rsidRDefault="008228B1" w:rsidP="00F0093C">
            <w:pPr>
              <w:jc w:val="center"/>
              <w:rPr>
                <w:rFonts w:ascii="Times New Roman" w:hAnsi="Times New Roman"/>
                <w:b/>
                <w:sz w:val="28"/>
                <w:szCs w:val="28"/>
              </w:rPr>
            </w:pPr>
          </w:p>
        </w:tc>
      </w:tr>
      <w:tr w:rsidR="008228B1" w:rsidTr="00F0093C">
        <w:tc>
          <w:tcPr>
            <w:tcW w:w="675" w:type="dxa"/>
          </w:tcPr>
          <w:p w:rsidR="008228B1" w:rsidRDefault="008228B1" w:rsidP="008228B1">
            <w:pPr>
              <w:numPr>
                <w:ilvl w:val="0"/>
                <w:numId w:val="10"/>
              </w:numPr>
              <w:jc w:val="center"/>
              <w:rPr>
                <w:rFonts w:ascii="Times New Roman" w:hAnsi="Times New Roman"/>
                <w:b/>
                <w:sz w:val="28"/>
                <w:szCs w:val="28"/>
              </w:rPr>
            </w:pPr>
          </w:p>
        </w:tc>
        <w:tc>
          <w:tcPr>
            <w:tcW w:w="9356" w:type="dxa"/>
          </w:tcPr>
          <w:p w:rsidR="008228B1" w:rsidRDefault="008228B1" w:rsidP="00F0093C">
            <w:pPr>
              <w:jc w:val="center"/>
              <w:rPr>
                <w:rFonts w:ascii="Times New Roman" w:hAnsi="Times New Roman"/>
                <w:b/>
                <w:sz w:val="28"/>
                <w:szCs w:val="28"/>
              </w:rPr>
            </w:pPr>
          </w:p>
        </w:tc>
        <w:tc>
          <w:tcPr>
            <w:tcW w:w="2835" w:type="dxa"/>
          </w:tcPr>
          <w:p w:rsidR="008228B1" w:rsidRDefault="008228B1" w:rsidP="00F0093C">
            <w:pPr>
              <w:jc w:val="center"/>
              <w:rPr>
                <w:rFonts w:ascii="Times New Roman" w:hAnsi="Times New Roman"/>
                <w:b/>
                <w:sz w:val="28"/>
                <w:szCs w:val="28"/>
              </w:rPr>
            </w:pPr>
          </w:p>
        </w:tc>
        <w:tc>
          <w:tcPr>
            <w:tcW w:w="2748" w:type="dxa"/>
          </w:tcPr>
          <w:p w:rsidR="008228B1" w:rsidRDefault="008228B1" w:rsidP="00F0093C">
            <w:pPr>
              <w:jc w:val="center"/>
              <w:rPr>
                <w:rFonts w:ascii="Times New Roman" w:hAnsi="Times New Roman"/>
                <w:b/>
                <w:sz w:val="28"/>
                <w:szCs w:val="28"/>
              </w:rPr>
            </w:pPr>
          </w:p>
        </w:tc>
      </w:tr>
      <w:tr w:rsidR="008228B1" w:rsidTr="00F0093C">
        <w:tc>
          <w:tcPr>
            <w:tcW w:w="675" w:type="dxa"/>
          </w:tcPr>
          <w:p w:rsidR="008228B1" w:rsidRDefault="008228B1" w:rsidP="008228B1">
            <w:pPr>
              <w:numPr>
                <w:ilvl w:val="0"/>
                <w:numId w:val="10"/>
              </w:numPr>
              <w:jc w:val="center"/>
              <w:rPr>
                <w:rFonts w:ascii="Times New Roman" w:hAnsi="Times New Roman"/>
                <w:b/>
                <w:sz w:val="28"/>
                <w:szCs w:val="28"/>
              </w:rPr>
            </w:pPr>
          </w:p>
        </w:tc>
        <w:tc>
          <w:tcPr>
            <w:tcW w:w="9356" w:type="dxa"/>
          </w:tcPr>
          <w:p w:rsidR="008228B1" w:rsidRDefault="008228B1" w:rsidP="00F0093C">
            <w:pPr>
              <w:jc w:val="center"/>
              <w:rPr>
                <w:rFonts w:ascii="Times New Roman" w:hAnsi="Times New Roman"/>
                <w:b/>
                <w:sz w:val="28"/>
                <w:szCs w:val="28"/>
              </w:rPr>
            </w:pPr>
          </w:p>
        </w:tc>
        <w:tc>
          <w:tcPr>
            <w:tcW w:w="2835" w:type="dxa"/>
          </w:tcPr>
          <w:p w:rsidR="008228B1" w:rsidRDefault="008228B1" w:rsidP="00F0093C">
            <w:pPr>
              <w:jc w:val="center"/>
              <w:rPr>
                <w:rFonts w:ascii="Times New Roman" w:hAnsi="Times New Roman"/>
                <w:b/>
                <w:sz w:val="28"/>
                <w:szCs w:val="28"/>
              </w:rPr>
            </w:pPr>
          </w:p>
        </w:tc>
        <w:tc>
          <w:tcPr>
            <w:tcW w:w="2748" w:type="dxa"/>
          </w:tcPr>
          <w:p w:rsidR="008228B1" w:rsidRDefault="008228B1" w:rsidP="00F0093C">
            <w:pPr>
              <w:jc w:val="center"/>
              <w:rPr>
                <w:rFonts w:ascii="Times New Roman" w:hAnsi="Times New Roman"/>
                <w:b/>
                <w:sz w:val="28"/>
                <w:szCs w:val="28"/>
              </w:rPr>
            </w:pPr>
          </w:p>
        </w:tc>
      </w:tr>
      <w:tr w:rsidR="008228B1" w:rsidTr="00F0093C">
        <w:tc>
          <w:tcPr>
            <w:tcW w:w="675" w:type="dxa"/>
          </w:tcPr>
          <w:p w:rsidR="008228B1" w:rsidRDefault="008228B1" w:rsidP="008228B1">
            <w:pPr>
              <w:numPr>
                <w:ilvl w:val="0"/>
                <w:numId w:val="10"/>
              </w:numPr>
              <w:jc w:val="center"/>
              <w:rPr>
                <w:rFonts w:ascii="Times New Roman" w:hAnsi="Times New Roman"/>
                <w:b/>
                <w:sz w:val="28"/>
                <w:szCs w:val="28"/>
              </w:rPr>
            </w:pPr>
          </w:p>
        </w:tc>
        <w:tc>
          <w:tcPr>
            <w:tcW w:w="9356" w:type="dxa"/>
          </w:tcPr>
          <w:p w:rsidR="008228B1" w:rsidRDefault="008228B1" w:rsidP="00F0093C">
            <w:pPr>
              <w:jc w:val="center"/>
              <w:rPr>
                <w:rFonts w:ascii="Times New Roman" w:hAnsi="Times New Roman"/>
                <w:b/>
                <w:sz w:val="28"/>
                <w:szCs w:val="28"/>
              </w:rPr>
            </w:pPr>
          </w:p>
        </w:tc>
        <w:tc>
          <w:tcPr>
            <w:tcW w:w="2835" w:type="dxa"/>
          </w:tcPr>
          <w:p w:rsidR="008228B1" w:rsidRDefault="008228B1" w:rsidP="00F0093C">
            <w:pPr>
              <w:jc w:val="center"/>
              <w:rPr>
                <w:rFonts w:ascii="Times New Roman" w:hAnsi="Times New Roman"/>
                <w:b/>
                <w:sz w:val="28"/>
                <w:szCs w:val="28"/>
              </w:rPr>
            </w:pPr>
          </w:p>
        </w:tc>
        <w:tc>
          <w:tcPr>
            <w:tcW w:w="2748" w:type="dxa"/>
          </w:tcPr>
          <w:p w:rsidR="008228B1" w:rsidRDefault="008228B1" w:rsidP="00F0093C">
            <w:pPr>
              <w:jc w:val="center"/>
              <w:rPr>
                <w:rFonts w:ascii="Times New Roman" w:hAnsi="Times New Roman"/>
                <w:b/>
                <w:sz w:val="28"/>
                <w:szCs w:val="28"/>
              </w:rPr>
            </w:pPr>
          </w:p>
        </w:tc>
      </w:tr>
      <w:tr w:rsidR="008228B1" w:rsidTr="00F0093C">
        <w:tc>
          <w:tcPr>
            <w:tcW w:w="675" w:type="dxa"/>
          </w:tcPr>
          <w:p w:rsidR="008228B1" w:rsidRDefault="008228B1" w:rsidP="008228B1">
            <w:pPr>
              <w:numPr>
                <w:ilvl w:val="0"/>
                <w:numId w:val="10"/>
              </w:numPr>
              <w:jc w:val="center"/>
              <w:rPr>
                <w:rFonts w:ascii="Times New Roman" w:hAnsi="Times New Roman"/>
                <w:b/>
                <w:sz w:val="28"/>
                <w:szCs w:val="28"/>
              </w:rPr>
            </w:pPr>
          </w:p>
        </w:tc>
        <w:tc>
          <w:tcPr>
            <w:tcW w:w="9356" w:type="dxa"/>
          </w:tcPr>
          <w:p w:rsidR="008228B1" w:rsidRDefault="008228B1" w:rsidP="00F0093C">
            <w:pPr>
              <w:jc w:val="center"/>
              <w:rPr>
                <w:rFonts w:ascii="Times New Roman" w:hAnsi="Times New Roman"/>
                <w:b/>
                <w:sz w:val="28"/>
                <w:szCs w:val="28"/>
              </w:rPr>
            </w:pPr>
          </w:p>
        </w:tc>
        <w:tc>
          <w:tcPr>
            <w:tcW w:w="2835" w:type="dxa"/>
          </w:tcPr>
          <w:p w:rsidR="008228B1" w:rsidRDefault="008228B1" w:rsidP="00F0093C">
            <w:pPr>
              <w:jc w:val="center"/>
              <w:rPr>
                <w:rFonts w:ascii="Times New Roman" w:hAnsi="Times New Roman"/>
                <w:b/>
                <w:sz w:val="28"/>
                <w:szCs w:val="28"/>
              </w:rPr>
            </w:pPr>
          </w:p>
        </w:tc>
        <w:tc>
          <w:tcPr>
            <w:tcW w:w="2748" w:type="dxa"/>
          </w:tcPr>
          <w:p w:rsidR="008228B1" w:rsidRDefault="008228B1" w:rsidP="00F0093C">
            <w:pPr>
              <w:jc w:val="center"/>
              <w:rPr>
                <w:rFonts w:ascii="Times New Roman" w:hAnsi="Times New Roman"/>
                <w:b/>
                <w:sz w:val="28"/>
                <w:szCs w:val="28"/>
              </w:rPr>
            </w:pPr>
          </w:p>
        </w:tc>
      </w:tr>
      <w:tr w:rsidR="008228B1" w:rsidTr="00F0093C">
        <w:tc>
          <w:tcPr>
            <w:tcW w:w="675" w:type="dxa"/>
          </w:tcPr>
          <w:p w:rsidR="008228B1" w:rsidRDefault="008228B1" w:rsidP="008228B1">
            <w:pPr>
              <w:numPr>
                <w:ilvl w:val="0"/>
                <w:numId w:val="10"/>
              </w:numPr>
              <w:jc w:val="center"/>
              <w:rPr>
                <w:rFonts w:ascii="Times New Roman" w:hAnsi="Times New Roman"/>
                <w:b/>
                <w:sz w:val="28"/>
                <w:szCs w:val="28"/>
              </w:rPr>
            </w:pPr>
          </w:p>
        </w:tc>
        <w:tc>
          <w:tcPr>
            <w:tcW w:w="9356" w:type="dxa"/>
          </w:tcPr>
          <w:p w:rsidR="008228B1" w:rsidRDefault="008228B1" w:rsidP="00F0093C">
            <w:pPr>
              <w:jc w:val="center"/>
              <w:rPr>
                <w:rFonts w:ascii="Times New Roman" w:hAnsi="Times New Roman"/>
                <w:b/>
                <w:sz w:val="28"/>
                <w:szCs w:val="28"/>
              </w:rPr>
            </w:pPr>
          </w:p>
        </w:tc>
        <w:tc>
          <w:tcPr>
            <w:tcW w:w="2835" w:type="dxa"/>
          </w:tcPr>
          <w:p w:rsidR="008228B1" w:rsidRDefault="008228B1" w:rsidP="00F0093C">
            <w:pPr>
              <w:jc w:val="center"/>
              <w:rPr>
                <w:rFonts w:ascii="Times New Roman" w:hAnsi="Times New Roman"/>
                <w:b/>
                <w:sz w:val="28"/>
                <w:szCs w:val="28"/>
              </w:rPr>
            </w:pPr>
          </w:p>
        </w:tc>
        <w:tc>
          <w:tcPr>
            <w:tcW w:w="2748" w:type="dxa"/>
          </w:tcPr>
          <w:p w:rsidR="008228B1" w:rsidRDefault="008228B1" w:rsidP="00F0093C">
            <w:pPr>
              <w:jc w:val="center"/>
              <w:rPr>
                <w:rFonts w:ascii="Times New Roman" w:hAnsi="Times New Roman"/>
                <w:b/>
                <w:sz w:val="28"/>
                <w:szCs w:val="28"/>
              </w:rPr>
            </w:pPr>
          </w:p>
        </w:tc>
      </w:tr>
      <w:tr w:rsidR="008228B1" w:rsidTr="00F0093C">
        <w:tc>
          <w:tcPr>
            <w:tcW w:w="675" w:type="dxa"/>
          </w:tcPr>
          <w:p w:rsidR="008228B1" w:rsidRDefault="008228B1" w:rsidP="008228B1">
            <w:pPr>
              <w:numPr>
                <w:ilvl w:val="0"/>
                <w:numId w:val="10"/>
              </w:numPr>
              <w:jc w:val="center"/>
              <w:rPr>
                <w:rFonts w:ascii="Times New Roman" w:hAnsi="Times New Roman"/>
                <w:b/>
                <w:sz w:val="28"/>
                <w:szCs w:val="28"/>
              </w:rPr>
            </w:pPr>
          </w:p>
        </w:tc>
        <w:tc>
          <w:tcPr>
            <w:tcW w:w="9356" w:type="dxa"/>
          </w:tcPr>
          <w:p w:rsidR="008228B1" w:rsidRDefault="008228B1" w:rsidP="00F0093C">
            <w:pPr>
              <w:jc w:val="center"/>
              <w:rPr>
                <w:rFonts w:ascii="Times New Roman" w:hAnsi="Times New Roman"/>
                <w:b/>
                <w:sz w:val="28"/>
                <w:szCs w:val="28"/>
              </w:rPr>
            </w:pPr>
          </w:p>
        </w:tc>
        <w:tc>
          <w:tcPr>
            <w:tcW w:w="2835" w:type="dxa"/>
          </w:tcPr>
          <w:p w:rsidR="008228B1" w:rsidRDefault="008228B1" w:rsidP="00F0093C">
            <w:pPr>
              <w:jc w:val="center"/>
              <w:rPr>
                <w:rFonts w:ascii="Times New Roman" w:hAnsi="Times New Roman"/>
                <w:b/>
                <w:sz w:val="28"/>
                <w:szCs w:val="28"/>
              </w:rPr>
            </w:pPr>
          </w:p>
        </w:tc>
        <w:tc>
          <w:tcPr>
            <w:tcW w:w="2748" w:type="dxa"/>
          </w:tcPr>
          <w:p w:rsidR="008228B1" w:rsidRDefault="008228B1" w:rsidP="00F0093C">
            <w:pPr>
              <w:jc w:val="center"/>
              <w:rPr>
                <w:rFonts w:ascii="Times New Roman" w:hAnsi="Times New Roman"/>
                <w:b/>
                <w:sz w:val="28"/>
                <w:szCs w:val="28"/>
              </w:rPr>
            </w:pPr>
          </w:p>
        </w:tc>
      </w:tr>
      <w:tr w:rsidR="008228B1" w:rsidTr="00F0093C">
        <w:tc>
          <w:tcPr>
            <w:tcW w:w="675" w:type="dxa"/>
          </w:tcPr>
          <w:p w:rsidR="008228B1" w:rsidRDefault="008228B1" w:rsidP="008228B1">
            <w:pPr>
              <w:numPr>
                <w:ilvl w:val="0"/>
                <w:numId w:val="10"/>
              </w:numPr>
              <w:jc w:val="center"/>
              <w:rPr>
                <w:rFonts w:ascii="Times New Roman" w:hAnsi="Times New Roman"/>
                <w:b/>
                <w:sz w:val="28"/>
                <w:szCs w:val="28"/>
              </w:rPr>
            </w:pPr>
          </w:p>
        </w:tc>
        <w:tc>
          <w:tcPr>
            <w:tcW w:w="9356" w:type="dxa"/>
          </w:tcPr>
          <w:p w:rsidR="008228B1" w:rsidRDefault="008228B1" w:rsidP="00F0093C">
            <w:pPr>
              <w:jc w:val="center"/>
              <w:rPr>
                <w:rFonts w:ascii="Times New Roman" w:hAnsi="Times New Roman"/>
                <w:b/>
                <w:sz w:val="28"/>
                <w:szCs w:val="28"/>
              </w:rPr>
            </w:pPr>
          </w:p>
        </w:tc>
        <w:tc>
          <w:tcPr>
            <w:tcW w:w="2835" w:type="dxa"/>
          </w:tcPr>
          <w:p w:rsidR="008228B1" w:rsidRDefault="008228B1" w:rsidP="00F0093C">
            <w:pPr>
              <w:jc w:val="center"/>
              <w:rPr>
                <w:rFonts w:ascii="Times New Roman" w:hAnsi="Times New Roman"/>
                <w:b/>
                <w:sz w:val="28"/>
                <w:szCs w:val="28"/>
              </w:rPr>
            </w:pPr>
          </w:p>
        </w:tc>
        <w:tc>
          <w:tcPr>
            <w:tcW w:w="2748" w:type="dxa"/>
          </w:tcPr>
          <w:p w:rsidR="008228B1" w:rsidRDefault="008228B1" w:rsidP="00F0093C">
            <w:pPr>
              <w:jc w:val="center"/>
              <w:rPr>
                <w:rFonts w:ascii="Times New Roman" w:hAnsi="Times New Roman"/>
                <w:b/>
                <w:sz w:val="28"/>
                <w:szCs w:val="28"/>
              </w:rPr>
            </w:pPr>
          </w:p>
        </w:tc>
      </w:tr>
      <w:tr w:rsidR="008228B1" w:rsidTr="00F0093C">
        <w:tc>
          <w:tcPr>
            <w:tcW w:w="675" w:type="dxa"/>
          </w:tcPr>
          <w:p w:rsidR="008228B1" w:rsidRDefault="008228B1" w:rsidP="008228B1">
            <w:pPr>
              <w:numPr>
                <w:ilvl w:val="0"/>
                <w:numId w:val="10"/>
              </w:numPr>
              <w:jc w:val="center"/>
              <w:rPr>
                <w:rFonts w:ascii="Times New Roman" w:hAnsi="Times New Roman"/>
                <w:b/>
                <w:sz w:val="28"/>
                <w:szCs w:val="28"/>
              </w:rPr>
            </w:pPr>
          </w:p>
        </w:tc>
        <w:tc>
          <w:tcPr>
            <w:tcW w:w="9356" w:type="dxa"/>
          </w:tcPr>
          <w:p w:rsidR="008228B1" w:rsidRDefault="008228B1" w:rsidP="00F0093C">
            <w:pPr>
              <w:jc w:val="center"/>
              <w:rPr>
                <w:rFonts w:ascii="Times New Roman" w:hAnsi="Times New Roman"/>
                <w:b/>
                <w:sz w:val="28"/>
                <w:szCs w:val="28"/>
              </w:rPr>
            </w:pPr>
          </w:p>
        </w:tc>
        <w:tc>
          <w:tcPr>
            <w:tcW w:w="2835" w:type="dxa"/>
          </w:tcPr>
          <w:p w:rsidR="008228B1" w:rsidRDefault="008228B1" w:rsidP="00F0093C">
            <w:pPr>
              <w:jc w:val="center"/>
              <w:rPr>
                <w:rFonts w:ascii="Times New Roman" w:hAnsi="Times New Roman"/>
                <w:b/>
                <w:sz w:val="28"/>
                <w:szCs w:val="28"/>
              </w:rPr>
            </w:pPr>
          </w:p>
        </w:tc>
        <w:tc>
          <w:tcPr>
            <w:tcW w:w="2748" w:type="dxa"/>
          </w:tcPr>
          <w:p w:rsidR="008228B1" w:rsidRDefault="008228B1" w:rsidP="00F0093C">
            <w:pPr>
              <w:jc w:val="center"/>
              <w:rPr>
                <w:rFonts w:ascii="Times New Roman" w:hAnsi="Times New Roman"/>
                <w:b/>
                <w:sz w:val="28"/>
                <w:szCs w:val="28"/>
              </w:rPr>
            </w:pPr>
          </w:p>
        </w:tc>
      </w:tr>
      <w:tr w:rsidR="008228B1" w:rsidTr="00F0093C">
        <w:tc>
          <w:tcPr>
            <w:tcW w:w="675" w:type="dxa"/>
          </w:tcPr>
          <w:p w:rsidR="008228B1" w:rsidRDefault="008228B1" w:rsidP="008228B1">
            <w:pPr>
              <w:numPr>
                <w:ilvl w:val="0"/>
                <w:numId w:val="10"/>
              </w:numPr>
              <w:jc w:val="center"/>
              <w:rPr>
                <w:rFonts w:ascii="Times New Roman" w:hAnsi="Times New Roman"/>
                <w:b/>
                <w:sz w:val="28"/>
                <w:szCs w:val="28"/>
              </w:rPr>
            </w:pPr>
          </w:p>
        </w:tc>
        <w:tc>
          <w:tcPr>
            <w:tcW w:w="9356" w:type="dxa"/>
          </w:tcPr>
          <w:p w:rsidR="008228B1" w:rsidRDefault="008228B1" w:rsidP="00F0093C">
            <w:pPr>
              <w:jc w:val="center"/>
              <w:rPr>
                <w:rFonts w:ascii="Times New Roman" w:hAnsi="Times New Roman"/>
                <w:b/>
                <w:sz w:val="28"/>
                <w:szCs w:val="28"/>
              </w:rPr>
            </w:pPr>
          </w:p>
        </w:tc>
        <w:tc>
          <w:tcPr>
            <w:tcW w:w="2835" w:type="dxa"/>
          </w:tcPr>
          <w:p w:rsidR="008228B1" w:rsidRDefault="008228B1" w:rsidP="00F0093C">
            <w:pPr>
              <w:jc w:val="center"/>
              <w:rPr>
                <w:rFonts w:ascii="Times New Roman" w:hAnsi="Times New Roman"/>
                <w:b/>
                <w:sz w:val="28"/>
                <w:szCs w:val="28"/>
              </w:rPr>
            </w:pPr>
          </w:p>
        </w:tc>
        <w:tc>
          <w:tcPr>
            <w:tcW w:w="2748" w:type="dxa"/>
          </w:tcPr>
          <w:p w:rsidR="008228B1" w:rsidRDefault="008228B1" w:rsidP="00F0093C">
            <w:pPr>
              <w:jc w:val="center"/>
              <w:rPr>
                <w:rFonts w:ascii="Times New Roman" w:hAnsi="Times New Roman"/>
                <w:b/>
                <w:sz w:val="28"/>
                <w:szCs w:val="28"/>
              </w:rPr>
            </w:pPr>
          </w:p>
        </w:tc>
      </w:tr>
      <w:tr w:rsidR="008228B1" w:rsidTr="00F0093C">
        <w:tc>
          <w:tcPr>
            <w:tcW w:w="675" w:type="dxa"/>
          </w:tcPr>
          <w:p w:rsidR="008228B1" w:rsidRDefault="008228B1" w:rsidP="008228B1">
            <w:pPr>
              <w:numPr>
                <w:ilvl w:val="0"/>
                <w:numId w:val="10"/>
              </w:numPr>
              <w:jc w:val="center"/>
              <w:rPr>
                <w:rFonts w:ascii="Times New Roman" w:hAnsi="Times New Roman"/>
                <w:b/>
                <w:sz w:val="28"/>
                <w:szCs w:val="28"/>
              </w:rPr>
            </w:pPr>
          </w:p>
        </w:tc>
        <w:tc>
          <w:tcPr>
            <w:tcW w:w="9356" w:type="dxa"/>
          </w:tcPr>
          <w:p w:rsidR="008228B1" w:rsidRDefault="008228B1" w:rsidP="00F0093C">
            <w:pPr>
              <w:jc w:val="center"/>
              <w:rPr>
                <w:rFonts w:ascii="Times New Roman" w:hAnsi="Times New Roman"/>
                <w:b/>
                <w:sz w:val="28"/>
                <w:szCs w:val="28"/>
              </w:rPr>
            </w:pPr>
          </w:p>
        </w:tc>
        <w:tc>
          <w:tcPr>
            <w:tcW w:w="2835" w:type="dxa"/>
          </w:tcPr>
          <w:p w:rsidR="008228B1" w:rsidRDefault="008228B1" w:rsidP="00F0093C">
            <w:pPr>
              <w:jc w:val="center"/>
              <w:rPr>
                <w:rFonts w:ascii="Times New Roman" w:hAnsi="Times New Roman"/>
                <w:b/>
                <w:sz w:val="28"/>
                <w:szCs w:val="28"/>
              </w:rPr>
            </w:pPr>
          </w:p>
        </w:tc>
        <w:tc>
          <w:tcPr>
            <w:tcW w:w="2748" w:type="dxa"/>
          </w:tcPr>
          <w:p w:rsidR="008228B1" w:rsidRDefault="008228B1" w:rsidP="00F0093C">
            <w:pPr>
              <w:jc w:val="center"/>
              <w:rPr>
                <w:rFonts w:ascii="Times New Roman" w:hAnsi="Times New Roman"/>
                <w:b/>
                <w:sz w:val="28"/>
                <w:szCs w:val="28"/>
              </w:rPr>
            </w:pPr>
          </w:p>
        </w:tc>
      </w:tr>
      <w:tr w:rsidR="008228B1" w:rsidTr="00F0093C">
        <w:tc>
          <w:tcPr>
            <w:tcW w:w="675" w:type="dxa"/>
          </w:tcPr>
          <w:p w:rsidR="008228B1" w:rsidRDefault="008228B1" w:rsidP="008228B1">
            <w:pPr>
              <w:numPr>
                <w:ilvl w:val="0"/>
                <w:numId w:val="10"/>
              </w:numPr>
              <w:jc w:val="center"/>
              <w:rPr>
                <w:rFonts w:ascii="Times New Roman" w:hAnsi="Times New Roman"/>
                <w:b/>
                <w:sz w:val="28"/>
                <w:szCs w:val="28"/>
              </w:rPr>
            </w:pPr>
          </w:p>
        </w:tc>
        <w:tc>
          <w:tcPr>
            <w:tcW w:w="9356" w:type="dxa"/>
          </w:tcPr>
          <w:p w:rsidR="008228B1" w:rsidRDefault="008228B1" w:rsidP="00F0093C">
            <w:pPr>
              <w:jc w:val="center"/>
              <w:rPr>
                <w:rFonts w:ascii="Times New Roman" w:hAnsi="Times New Roman"/>
                <w:b/>
                <w:sz w:val="28"/>
                <w:szCs w:val="28"/>
              </w:rPr>
            </w:pPr>
          </w:p>
        </w:tc>
        <w:tc>
          <w:tcPr>
            <w:tcW w:w="2835" w:type="dxa"/>
          </w:tcPr>
          <w:p w:rsidR="008228B1" w:rsidRDefault="008228B1" w:rsidP="00F0093C">
            <w:pPr>
              <w:jc w:val="center"/>
              <w:rPr>
                <w:rFonts w:ascii="Times New Roman" w:hAnsi="Times New Roman"/>
                <w:b/>
                <w:sz w:val="28"/>
                <w:szCs w:val="28"/>
              </w:rPr>
            </w:pPr>
          </w:p>
        </w:tc>
        <w:tc>
          <w:tcPr>
            <w:tcW w:w="2748" w:type="dxa"/>
          </w:tcPr>
          <w:p w:rsidR="008228B1" w:rsidRDefault="008228B1" w:rsidP="00F0093C">
            <w:pPr>
              <w:jc w:val="center"/>
              <w:rPr>
                <w:rFonts w:ascii="Times New Roman" w:hAnsi="Times New Roman"/>
                <w:b/>
                <w:sz w:val="28"/>
                <w:szCs w:val="28"/>
              </w:rPr>
            </w:pPr>
          </w:p>
        </w:tc>
      </w:tr>
      <w:tr w:rsidR="008228B1" w:rsidTr="00F0093C">
        <w:tc>
          <w:tcPr>
            <w:tcW w:w="675" w:type="dxa"/>
          </w:tcPr>
          <w:p w:rsidR="008228B1" w:rsidRDefault="008228B1" w:rsidP="008228B1">
            <w:pPr>
              <w:numPr>
                <w:ilvl w:val="0"/>
                <w:numId w:val="10"/>
              </w:numPr>
              <w:jc w:val="center"/>
              <w:rPr>
                <w:rFonts w:ascii="Times New Roman" w:hAnsi="Times New Roman"/>
                <w:b/>
                <w:sz w:val="28"/>
                <w:szCs w:val="28"/>
              </w:rPr>
            </w:pPr>
          </w:p>
        </w:tc>
        <w:tc>
          <w:tcPr>
            <w:tcW w:w="9356" w:type="dxa"/>
          </w:tcPr>
          <w:p w:rsidR="008228B1" w:rsidRDefault="008228B1" w:rsidP="00F0093C">
            <w:pPr>
              <w:jc w:val="center"/>
              <w:rPr>
                <w:rFonts w:ascii="Times New Roman" w:hAnsi="Times New Roman"/>
                <w:b/>
                <w:sz w:val="28"/>
                <w:szCs w:val="28"/>
              </w:rPr>
            </w:pPr>
          </w:p>
        </w:tc>
        <w:tc>
          <w:tcPr>
            <w:tcW w:w="2835" w:type="dxa"/>
          </w:tcPr>
          <w:p w:rsidR="008228B1" w:rsidRDefault="008228B1" w:rsidP="00F0093C">
            <w:pPr>
              <w:jc w:val="center"/>
              <w:rPr>
                <w:rFonts w:ascii="Times New Roman" w:hAnsi="Times New Roman"/>
                <w:b/>
                <w:sz w:val="28"/>
                <w:szCs w:val="28"/>
              </w:rPr>
            </w:pPr>
          </w:p>
        </w:tc>
        <w:tc>
          <w:tcPr>
            <w:tcW w:w="2748" w:type="dxa"/>
          </w:tcPr>
          <w:p w:rsidR="008228B1" w:rsidRDefault="008228B1" w:rsidP="00F0093C">
            <w:pPr>
              <w:jc w:val="center"/>
              <w:rPr>
                <w:rFonts w:ascii="Times New Roman" w:hAnsi="Times New Roman"/>
                <w:b/>
                <w:sz w:val="28"/>
                <w:szCs w:val="28"/>
              </w:rPr>
            </w:pPr>
          </w:p>
        </w:tc>
      </w:tr>
      <w:tr w:rsidR="008228B1" w:rsidTr="00F0093C">
        <w:tc>
          <w:tcPr>
            <w:tcW w:w="675" w:type="dxa"/>
          </w:tcPr>
          <w:p w:rsidR="008228B1" w:rsidRDefault="008228B1" w:rsidP="008228B1">
            <w:pPr>
              <w:numPr>
                <w:ilvl w:val="0"/>
                <w:numId w:val="10"/>
              </w:numPr>
              <w:jc w:val="center"/>
              <w:rPr>
                <w:rFonts w:ascii="Times New Roman" w:hAnsi="Times New Roman"/>
                <w:b/>
                <w:sz w:val="28"/>
                <w:szCs w:val="28"/>
              </w:rPr>
            </w:pPr>
          </w:p>
        </w:tc>
        <w:tc>
          <w:tcPr>
            <w:tcW w:w="9356" w:type="dxa"/>
          </w:tcPr>
          <w:p w:rsidR="008228B1" w:rsidRDefault="008228B1" w:rsidP="00F0093C">
            <w:pPr>
              <w:jc w:val="center"/>
              <w:rPr>
                <w:rFonts w:ascii="Times New Roman" w:hAnsi="Times New Roman"/>
                <w:b/>
                <w:sz w:val="28"/>
                <w:szCs w:val="28"/>
              </w:rPr>
            </w:pPr>
          </w:p>
        </w:tc>
        <w:tc>
          <w:tcPr>
            <w:tcW w:w="2835" w:type="dxa"/>
          </w:tcPr>
          <w:p w:rsidR="008228B1" w:rsidRDefault="008228B1" w:rsidP="00F0093C">
            <w:pPr>
              <w:jc w:val="center"/>
              <w:rPr>
                <w:rFonts w:ascii="Times New Roman" w:hAnsi="Times New Roman"/>
                <w:b/>
                <w:sz w:val="28"/>
                <w:szCs w:val="28"/>
              </w:rPr>
            </w:pPr>
          </w:p>
        </w:tc>
        <w:tc>
          <w:tcPr>
            <w:tcW w:w="2748" w:type="dxa"/>
          </w:tcPr>
          <w:p w:rsidR="008228B1" w:rsidRDefault="008228B1" w:rsidP="00F0093C">
            <w:pPr>
              <w:jc w:val="center"/>
              <w:rPr>
                <w:rFonts w:ascii="Times New Roman" w:hAnsi="Times New Roman"/>
                <w:b/>
                <w:sz w:val="28"/>
                <w:szCs w:val="28"/>
              </w:rPr>
            </w:pPr>
          </w:p>
        </w:tc>
      </w:tr>
      <w:tr w:rsidR="008228B1" w:rsidTr="00F0093C">
        <w:tc>
          <w:tcPr>
            <w:tcW w:w="675" w:type="dxa"/>
          </w:tcPr>
          <w:p w:rsidR="008228B1" w:rsidRDefault="008228B1" w:rsidP="008228B1">
            <w:pPr>
              <w:numPr>
                <w:ilvl w:val="0"/>
                <w:numId w:val="10"/>
              </w:numPr>
              <w:jc w:val="center"/>
              <w:rPr>
                <w:rFonts w:ascii="Times New Roman" w:hAnsi="Times New Roman"/>
                <w:b/>
                <w:sz w:val="28"/>
                <w:szCs w:val="28"/>
              </w:rPr>
            </w:pPr>
          </w:p>
        </w:tc>
        <w:tc>
          <w:tcPr>
            <w:tcW w:w="9356" w:type="dxa"/>
          </w:tcPr>
          <w:p w:rsidR="008228B1" w:rsidRDefault="008228B1" w:rsidP="00F0093C">
            <w:pPr>
              <w:jc w:val="center"/>
              <w:rPr>
                <w:rFonts w:ascii="Times New Roman" w:hAnsi="Times New Roman"/>
                <w:b/>
                <w:sz w:val="28"/>
                <w:szCs w:val="28"/>
              </w:rPr>
            </w:pPr>
          </w:p>
        </w:tc>
        <w:tc>
          <w:tcPr>
            <w:tcW w:w="2835" w:type="dxa"/>
          </w:tcPr>
          <w:p w:rsidR="008228B1" w:rsidRDefault="008228B1" w:rsidP="00F0093C">
            <w:pPr>
              <w:jc w:val="center"/>
              <w:rPr>
                <w:rFonts w:ascii="Times New Roman" w:hAnsi="Times New Roman"/>
                <w:b/>
                <w:sz w:val="28"/>
                <w:szCs w:val="28"/>
              </w:rPr>
            </w:pPr>
          </w:p>
        </w:tc>
        <w:tc>
          <w:tcPr>
            <w:tcW w:w="2748" w:type="dxa"/>
          </w:tcPr>
          <w:p w:rsidR="008228B1" w:rsidRDefault="008228B1" w:rsidP="00F0093C">
            <w:pPr>
              <w:jc w:val="center"/>
              <w:rPr>
                <w:rFonts w:ascii="Times New Roman" w:hAnsi="Times New Roman"/>
                <w:b/>
                <w:sz w:val="28"/>
                <w:szCs w:val="28"/>
              </w:rPr>
            </w:pPr>
          </w:p>
        </w:tc>
      </w:tr>
      <w:tr w:rsidR="008228B1" w:rsidTr="00F0093C">
        <w:tc>
          <w:tcPr>
            <w:tcW w:w="675" w:type="dxa"/>
          </w:tcPr>
          <w:p w:rsidR="008228B1" w:rsidRDefault="008228B1" w:rsidP="008228B1">
            <w:pPr>
              <w:numPr>
                <w:ilvl w:val="0"/>
                <w:numId w:val="10"/>
              </w:numPr>
              <w:jc w:val="center"/>
              <w:rPr>
                <w:rFonts w:ascii="Times New Roman" w:hAnsi="Times New Roman"/>
                <w:b/>
                <w:sz w:val="28"/>
                <w:szCs w:val="28"/>
              </w:rPr>
            </w:pPr>
          </w:p>
        </w:tc>
        <w:tc>
          <w:tcPr>
            <w:tcW w:w="9356" w:type="dxa"/>
          </w:tcPr>
          <w:p w:rsidR="008228B1" w:rsidRDefault="008228B1" w:rsidP="00F0093C">
            <w:pPr>
              <w:jc w:val="center"/>
              <w:rPr>
                <w:rFonts w:ascii="Times New Roman" w:hAnsi="Times New Roman"/>
                <w:b/>
                <w:sz w:val="28"/>
                <w:szCs w:val="28"/>
              </w:rPr>
            </w:pPr>
          </w:p>
        </w:tc>
        <w:tc>
          <w:tcPr>
            <w:tcW w:w="2835" w:type="dxa"/>
          </w:tcPr>
          <w:p w:rsidR="008228B1" w:rsidRDefault="008228B1" w:rsidP="00F0093C">
            <w:pPr>
              <w:jc w:val="center"/>
              <w:rPr>
                <w:rFonts w:ascii="Times New Roman" w:hAnsi="Times New Roman"/>
                <w:b/>
                <w:sz w:val="28"/>
                <w:szCs w:val="28"/>
              </w:rPr>
            </w:pPr>
          </w:p>
        </w:tc>
        <w:tc>
          <w:tcPr>
            <w:tcW w:w="2748" w:type="dxa"/>
          </w:tcPr>
          <w:p w:rsidR="008228B1" w:rsidRDefault="008228B1" w:rsidP="00F0093C">
            <w:pPr>
              <w:jc w:val="center"/>
              <w:rPr>
                <w:rFonts w:ascii="Times New Roman" w:hAnsi="Times New Roman"/>
                <w:b/>
                <w:sz w:val="28"/>
                <w:szCs w:val="28"/>
              </w:rPr>
            </w:pPr>
          </w:p>
        </w:tc>
      </w:tr>
      <w:tr w:rsidR="008228B1" w:rsidTr="00F0093C">
        <w:tc>
          <w:tcPr>
            <w:tcW w:w="675" w:type="dxa"/>
          </w:tcPr>
          <w:p w:rsidR="008228B1" w:rsidRDefault="008228B1" w:rsidP="008228B1">
            <w:pPr>
              <w:numPr>
                <w:ilvl w:val="0"/>
                <w:numId w:val="10"/>
              </w:numPr>
              <w:jc w:val="center"/>
              <w:rPr>
                <w:rFonts w:ascii="Times New Roman" w:hAnsi="Times New Roman"/>
                <w:b/>
                <w:sz w:val="28"/>
                <w:szCs w:val="28"/>
              </w:rPr>
            </w:pPr>
          </w:p>
        </w:tc>
        <w:tc>
          <w:tcPr>
            <w:tcW w:w="9356" w:type="dxa"/>
          </w:tcPr>
          <w:p w:rsidR="008228B1" w:rsidRDefault="008228B1" w:rsidP="00F0093C">
            <w:pPr>
              <w:jc w:val="center"/>
              <w:rPr>
                <w:rFonts w:ascii="Times New Roman" w:hAnsi="Times New Roman"/>
                <w:b/>
                <w:sz w:val="28"/>
                <w:szCs w:val="28"/>
              </w:rPr>
            </w:pPr>
          </w:p>
        </w:tc>
        <w:tc>
          <w:tcPr>
            <w:tcW w:w="2835" w:type="dxa"/>
          </w:tcPr>
          <w:p w:rsidR="008228B1" w:rsidRDefault="008228B1" w:rsidP="00F0093C">
            <w:pPr>
              <w:jc w:val="center"/>
              <w:rPr>
                <w:rFonts w:ascii="Times New Roman" w:hAnsi="Times New Roman"/>
                <w:b/>
                <w:sz w:val="28"/>
                <w:szCs w:val="28"/>
              </w:rPr>
            </w:pPr>
          </w:p>
        </w:tc>
        <w:tc>
          <w:tcPr>
            <w:tcW w:w="2748" w:type="dxa"/>
          </w:tcPr>
          <w:p w:rsidR="008228B1" w:rsidRDefault="008228B1" w:rsidP="00F0093C">
            <w:pPr>
              <w:jc w:val="center"/>
              <w:rPr>
                <w:rFonts w:ascii="Times New Roman" w:hAnsi="Times New Roman"/>
                <w:b/>
                <w:sz w:val="28"/>
                <w:szCs w:val="28"/>
              </w:rPr>
            </w:pPr>
          </w:p>
        </w:tc>
      </w:tr>
      <w:tr w:rsidR="008228B1" w:rsidTr="00F0093C">
        <w:tc>
          <w:tcPr>
            <w:tcW w:w="675" w:type="dxa"/>
          </w:tcPr>
          <w:p w:rsidR="008228B1" w:rsidRDefault="008228B1" w:rsidP="008228B1">
            <w:pPr>
              <w:numPr>
                <w:ilvl w:val="0"/>
                <w:numId w:val="10"/>
              </w:numPr>
              <w:jc w:val="center"/>
              <w:rPr>
                <w:rFonts w:ascii="Times New Roman" w:hAnsi="Times New Roman"/>
                <w:b/>
                <w:sz w:val="28"/>
                <w:szCs w:val="28"/>
              </w:rPr>
            </w:pPr>
          </w:p>
        </w:tc>
        <w:tc>
          <w:tcPr>
            <w:tcW w:w="9356" w:type="dxa"/>
          </w:tcPr>
          <w:p w:rsidR="008228B1" w:rsidRDefault="008228B1" w:rsidP="00F0093C">
            <w:pPr>
              <w:jc w:val="center"/>
              <w:rPr>
                <w:rFonts w:ascii="Times New Roman" w:hAnsi="Times New Roman"/>
                <w:b/>
                <w:sz w:val="28"/>
                <w:szCs w:val="28"/>
              </w:rPr>
            </w:pPr>
          </w:p>
        </w:tc>
        <w:tc>
          <w:tcPr>
            <w:tcW w:w="2835" w:type="dxa"/>
          </w:tcPr>
          <w:p w:rsidR="008228B1" w:rsidRDefault="008228B1" w:rsidP="00F0093C">
            <w:pPr>
              <w:jc w:val="center"/>
              <w:rPr>
                <w:rFonts w:ascii="Times New Roman" w:hAnsi="Times New Roman"/>
                <w:b/>
                <w:sz w:val="28"/>
                <w:szCs w:val="28"/>
              </w:rPr>
            </w:pPr>
          </w:p>
        </w:tc>
        <w:tc>
          <w:tcPr>
            <w:tcW w:w="2748" w:type="dxa"/>
          </w:tcPr>
          <w:p w:rsidR="008228B1" w:rsidRDefault="008228B1" w:rsidP="00F0093C">
            <w:pPr>
              <w:jc w:val="center"/>
              <w:rPr>
                <w:rFonts w:ascii="Times New Roman" w:hAnsi="Times New Roman"/>
                <w:b/>
                <w:sz w:val="28"/>
                <w:szCs w:val="28"/>
              </w:rPr>
            </w:pPr>
          </w:p>
        </w:tc>
      </w:tr>
    </w:tbl>
    <w:p w:rsidR="008228B1" w:rsidRDefault="008228B1" w:rsidP="008228B1">
      <w:pPr>
        <w:spacing w:after="0" w:line="240" w:lineRule="auto"/>
        <w:jc w:val="center"/>
        <w:rPr>
          <w:rFonts w:ascii="Times New Roman" w:hAnsi="Times New Roman" w:cs="Times New Roman"/>
          <w:b/>
          <w:sz w:val="28"/>
          <w:szCs w:val="28"/>
        </w:rPr>
      </w:pPr>
    </w:p>
    <w:p w:rsidR="008228B1" w:rsidRPr="00DB271C" w:rsidRDefault="008228B1" w:rsidP="008228B1">
      <w:pPr>
        <w:spacing w:after="0" w:line="240" w:lineRule="auto"/>
        <w:jc w:val="center"/>
        <w:rPr>
          <w:rFonts w:ascii="Times New Roman" w:hAnsi="Times New Roman" w:cs="Times New Roman"/>
          <w:b/>
          <w:sz w:val="28"/>
          <w:szCs w:val="28"/>
        </w:rPr>
      </w:pPr>
      <w:r w:rsidRPr="00DB271C">
        <w:rPr>
          <w:rFonts w:ascii="Times New Roman" w:hAnsi="Times New Roman" w:cs="Times New Roman"/>
          <w:b/>
          <w:sz w:val="28"/>
          <w:szCs w:val="28"/>
        </w:rPr>
        <w:lastRenderedPageBreak/>
        <w:t>ЛИСТ</w:t>
      </w:r>
    </w:p>
    <w:p w:rsidR="008228B1" w:rsidRDefault="008228B1" w:rsidP="008228B1">
      <w:pPr>
        <w:spacing w:after="0" w:line="240" w:lineRule="auto"/>
        <w:jc w:val="center"/>
        <w:rPr>
          <w:rFonts w:ascii="Times New Roman" w:hAnsi="Times New Roman" w:cs="Times New Roman"/>
          <w:b/>
          <w:bCs/>
          <w:sz w:val="28"/>
          <w:szCs w:val="28"/>
        </w:rPr>
      </w:pPr>
      <w:r w:rsidRPr="00DB271C">
        <w:rPr>
          <w:rFonts w:ascii="Times New Roman" w:hAnsi="Times New Roman" w:cs="Times New Roman"/>
          <w:b/>
          <w:sz w:val="28"/>
          <w:szCs w:val="28"/>
        </w:rPr>
        <w:t xml:space="preserve">ознакомления </w:t>
      </w:r>
      <w:r>
        <w:rPr>
          <w:rFonts w:ascii="Times New Roman" w:hAnsi="Times New Roman" w:cs="Times New Roman"/>
          <w:b/>
          <w:sz w:val="28"/>
          <w:szCs w:val="28"/>
        </w:rPr>
        <w:t>обучающихся</w:t>
      </w:r>
      <w:r w:rsidRPr="00DB271C">
        <w:rPr>
          <w:rFonts w:ascii="Times New Roman" w:hAnsi="Times New Roman" w:cs="Times New Roman"/>
          <w:b/>
          <w:sz w:val="28"/>
          <w:szCs w:val="28"/>
        </w:rPr>
        <w:t xml:space="preserve"> с инструкциями </w:t>
      </w:r>
      <w:r w:rsidRPr="00DB271C">
        <w:rPr>
          <w:rFonts w:ascii="Times New Roman" w:hAnsi="Times New Roman" w:cs="Times New Roman"/>
          <w:b/>
          <w:bCs/>
          <w:sz w:val="28"/>
          <w:szCs w:val="28"/>
        </w:rPr>
        <w:t>по ПДДТТ</w:t>
      </w:r>
    </w:p>
    <w:p w:rsidR="008228B1" w:rsidRDefault="008228B1" w:rsidP="008228B1">
      <w:pPr>
        <w:spacing w:after="0" w:line="240" w:lineRule="auto"/>
        <w:jc w:val="center"/>
        <w:rPr>
          <w:rFonts w:ascii="Times New Roman" w:hAnsi="Times New Roman" w:cs="Times New Roman"/>
          <w:b/>
          <w:bCs/>
          <w:sz w:val="28"/>
          <w:szCs w:val="28"/>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675"/>
        <w:gridCol w:w="9356"/>
        <w:gridCol w:w="2835"/>
        <w:gridCol w:w="2748"/>
      </w:tblGrid>
      <w:tr w:rsidR="008228B1" w:rsidRPr="00D20B94" w:rsidTr="00F0093C">
        <w:tc>
          <w:tcPr>
            <w:tcW w:w="675" w:type="dxa"/>
          </w:tcPr>
          <w:p w:rsidR="008228B1" w:rsidRPr="00D20B94" w:rsidRDefault="008228B1" w:rsidP="00F0093C">
            <w:pPr>
              <w:spacing w:after="0" w:line="240" w:lineRule="auto"/>
              <w:jc w:val="center"/>
              <w:rPr>
                <w:rFonts w:ascii="Times New Roman" w:hAnsi="Times New Roman" w:cs="Times New Roman"/>
                <w:b/>
                <w:sz w:val="28"/>
                <w:szCs w:val="28"/>
              </w:rPr>
            </w:pPr>
            <w:r w:rsidRPr="00D20B94">
              <w:rPr>
                <w:rFonts w:ascii="Times New Roman" w:hAnsi="Times New Roman" w:cs="Times New Roman"/>
                <w:b/>
                <w:sz w:val="28"/>
                <w:szCs w:val="28"/>
              </w:rPr>
              <w:t xml:space="preserve">№ </w:t>
            </w:r>
            <w:proofErr w:type="spellStart"/>
            <w:r w:rsidRPr="00D20B94">
              <w:rPr>
                <w:rFonts w:ascii="Times New Roman" w:hAnsi="Times New Roman" w:cs="Times New Roman"/>
                <w:b/>
                <w:sz w:val="28"/>
                <w:szCs w:val="28"/>
              </w:rPr>
              <w:t>п</w:t>
            </w:r>
            <w:proofErr w:type="spellEnd"/>
            <w:r w:rsidRPr="00D20B94">
              <w:rPr>
                <w:rFonts w:ascii="Times New Roman" w:hAnsi="Times New Roman" w:cs="Times New Roman"/>
                <w:b/>
                <w:sz w:val="28"/>
                <w:szCs w:val="28"/>
              </w:rPr>
              <w:t>/</w:t>
            </w:r>
            <w:proofErr w:type="spellStart"/>
            <w:r w:rsidRPr="00D20B94">
              <w:rPr>
                <w:rFonts w:ascii="Times New Roman" w:hAnsi="Times New Roman" w:cs="Times New Roman"/>
                <w:b/>
                <w:sz w:val="28"/>
                <w:szCs w:val="28"/>
              </w:rPr>
              <w:t>п</w:t>
            </w:r>
            <w:proofErr w:type="spellEnd"/>
          </w:p>
        </w:tc>
        <w:tc>
          <w:tcPr>
            <w:tcW w:w="9356" w:type="dxa"/>
          </w:tcPr>
          <w:p w:rsidR="008228B1" w:rsidRPr="00D20B94" w:rsidRDefault="008228B1" w:rsidP="00F0093C">
            <w:pPr>
              <w:spacing w:after="0" w:line="240" w:lineRule="auto"/>
              <w:jc w:val="center"/>
              <w:rPr>
                <w:rFonts w:ascii="Times New Roman" w:hAnsi="Times New Roman" w:cs="Times New Roman"/>
                <w:b/>
                <w:sz w:val="28"/>
                <w:szCs w:val="28"/>
              </w:rPr>
            </w:pPr>
            <w:r w:rsidRPr="00D20B94">
              <w:rPr>
                <w:rFonts w:ascii="Times New Roman" w:hAnsi="Times New Roman" w:cs="Times New Roman"/>
                <w:b/>
                <w:sz w:val="28"/>
                <w:szCs w:val="28"/>
              </w:rPr>
              <w:t>ФИО родителей</w:t>
            </w:r>
          </w:p>
        </w:tc>
        <w:tc>
          <w:tcPr>
            <w:tcW w:w="2835" w:type="dxa"/>
          </w:tcPr>
          <w:p w:rsidR="008228B1" w:rsidRPr="00D20B94" w:rsidRDefault="008228B1" w:rsidP="00F0093C">
            <w:pPr>
              <w:spacing w:after="0" w:line="240" w:lineRule="auto"/>
              <w:jc w:val="center"/>
              <w:rPr>
                <w:rFonts w:ascii="Times New Roman" w:hAnsi="Times New Roman" w:cs="Times New Roman"/>
                <w:b/>
                <w:sz w:val="28"/>
                <w:szCs w:val="28"/>
              </w:rPr>
            </w:pPr>
            <w:r w:rsidRPr="00D20B94">
              <w:rPr>
                <w:rFonts w:ascii="Times New Roman" w:hAnsi="Times New Roman" w:cs="Times New Roman"/>
                <w:b/>
                <w:sz w:val="28"/>
                <w:szCs w:val="28"/>
              </w:rPr>
              <w:t>дата</w:t>
            </w:r>
          </w:p>
        </w:tc>
        <w:tc>
          <w:tcPr>
            <w:tcW w:w="2748" w:type="dxa"/>
          </w:tcPr>
          <w:p w:rsidR="008228B1" w:rsidRPr="00D20B94" w:rsidRDefault="008228B1" w:rsidP="00F0093C">
            <w:pPr>
              <w:spacing w:after="0" w:line="240" w:lineRule="auto"/>
              <w:jc w:val="center"/>
              <w:rPr>
                <w:rFonts w:ascii="Times New Roman" w:hAnsi="Times New Roman" w:cs="Times New Roman"/>
                <w:b/>
                <w:sz w:val="28"/>
                <w:szCs w:val="28"/>
              </w:rPr>
            </w:pPr>
            <w:r w:rsidRPr="00D20B94">
              <w:rPr>
                <w:rFonts w:ascii="Times New Roman" w:hAnsi="Times New Roman" w:cs="Times New Roman"/>
                <w:b/>
                <w:sz w:val="28"/>
                <w:szCs w:val="28"/>
              </w:rPr>
              <w:t>роспись</w:t>
            </w:r>
          </w:p>
        </w:tc>
      </w:tr>
      <w:tr w:rsidR="008228B1" w:rsidRPr="00D20B94" w:rsidTr="00F0093C">
        <w:tc>
          <w:tcPr>
            <w:tcW w:w="675" w:type="dxa"/>
          </w:tcPr>
          <w:p w:rsidR="008228B1" w:rsidRPr="00D20B94" w:rsidRDefault="008228B1" w:rsidP="008228B1">
            <w:pPr>
              <w:numPr>
                <w:ilvl w:val="0"/>
                <w:numId w:val="11"/>
              </w:numPr>
              <w:spacing w:after="0" w:line="240" w:lineRule="auto"/>
              <w:jc w:val="center"/>
              <w:rPr>
                <w:rFonts w:ascii="Times New Roman" w:hAnsi="Times New Roman" w:cs="Times New Roman"/>
                <w:b/>
                <w:sz w:val="28"/>
                <w:szCs w:val="28"/>
              </w:rPr>
            </w:pPr>
          </w:p>
        </w:tc>
        <w:tc>
          <w:tcPr>
            <w:tcW w:w="9356" w:type="dxa"/>
          </w:tcPr>
          <w:p w:rsidR="008228B1" w:rsidRPr="00D20B94" w:rsidRDefault="008228B1" w:rsidP="00F0093C">
            <w:pPr>
              <w:spacing w:after="0" w:line="240" w:lineRule="auto"/>
              <w:jc w:val="center"/>
              <w:rPr>
                <w:rFonts w:ascii="Times New Roman" w:hAnsi="Times New Roman" w:cs="Times New Roman"/>
                <w:b/>
                <w:sz w:val="28"/>
                <w:szCs w:val="28"/>
              </w:rPr>
            </w:pPr>
          </w:p>
        </w:tc>
        <w:tc>
          <w:tcPr>
            <w:tcW w:w="2835" w:type="dxa"/>
          </w:tcPr>
          <w:p w:rsidR="008228B1" w:rsidRPr="00D20B94" w:rsidRDefault="008228B1" w:rsidP="00F0093C">
            <w:pPr>
              <w:spacing w:after="0" w:line="240" w:lineRule="auto"/>
              <w:jc w:val="center"/>
              <w:rPr>
                <w:rFonts w:ascii="Times New Roman" w:hAnsi="Times New Roman" w:cs="Times New Roman"/>
                <w:b/>
                <w:sz w:val="28"/>
                <w:szCs w:val="28"/>
              </w:rPr>
            </w:pPr>
          </w:p>
        </w:tc>
        <w:tc>
          <w:tcPr>
            <w:tcW w:w="2748" w:type="dxa"/>
          </w:tcPr>
          <w:p w:rsidR="008228B1" w:rsidRPr="00D20B94" w:rsidRDefault="008228B1" w:rsidP="00F0093C">
            <w:pPr>
              <w:spacing w:after="0" w:line="240" w:lineRule="auto"/>
              <w:jc w:val="center"/>
              <w:rPr>
                <w:rFonts w:ascii="Times New Roman" w:hAnsi="Times New Roman" w:cs="Times New Roman"/>
                <w:b/>
                <w:sz w:val="28"/>
                <w:szCs w:val="28"/>
              </w:rPr>
            </w:pPr>
          </w:p>
        </w:tc>
      </w:tr>
      <w:tr w:rsidR="008228B1" w:rsidRPr="00D20B94" w:rsidTr="00F0093C">
        <w:tc>
          <w:tcPr>
            <w:tcW w:w="675" w:type="dxa"/>
          </w:tcPr>
          <w:p w:rsidR="008228B1" w:rsidRPr="00D20B94" w:rsidRDefault="008228B1" w:rsidP="008228B1">
            <w:pPr>
              <w:numPr>
                <w:ilvl w:val="0"/>
                <w:numId w:val="11"/>
              </w:numPr>
              <w:spacing w:after="0" w:line="240" w:lineRule="auto"/>
              <w:jc w:val="center"/>
              <w:rPr>
                <w:rFonts w:ascii="Times New Roman" w:hAnsi="Times New Roman" w:cs="Times New Roman"/>
                <w:b/>
                <w:sz w:val="28"/>
                <w:szCs w:val="28"/>
              </w:rPr>
            </w:pPr>
          </w:p>
        </w:tc>
        <w:tc>
          <w:tcPr>
            <w:tcW w:w="9356" w:type="dxa"/>
          </w:tcPr>
          <w:p w:rsidR="008228B1" w:rsidRPr="00D20B94" w:rsidRDefault="008228B1" w:rsidP="00F0093C">
            <w:pPr>
              <w:spacing w:after="0" w:line="240" w:lineRule="auto"/>
              <w:jc w:val="center"/>
              <w:rPr>
                <w:rFonts w:ascii="Times New Roman" w:hAnsi="Times New Roman" w:cs="Times New Roman"/>
                <w:b/>
                <w:sz w:val="28"/>
                <w:szCs w:val="28"/>
              </w:rPr>
            </w:pPr>
          </w:p>
        </w:tc>
        <w:tc>
          <w:tcPr>
            <w:tcW w:w="2835" w:type="dxa"/>
          </w:tcPr>
          <w:p w:rsidR="008228B1" w:rsidRPr="00D20B94" w:rsidRDefault="008228B1" w:rsidP="00F0093C">
            <w:pPr>
              <w:spacing w:after="0" w:line="240" w:lineRule="auto"/>
              <w:jc w:val="center"/>
              <w:rPr>
                <w:rFonts w:ascii="Times New Roman" w:hAnsi="Times New Roman" w:cs="Times New Roman"/>
                <w:b/>
                <w:sz w:val="28"/>
                <w:szCs w:val="28"/>
              </w:rPr>
            </w:pPr>
          </w:p>
        </w:tc>
        <w:tc>
          <w:tcPr>
            <w:tcW w:w="2748" w:type="dxa"/>
          </w:tcPr>
          <w:p w:rsidR="008228B1" w:rsidRPr="00D20B94" w:rsidRDefault="008228B1" w:rsidP="00F0093C">
            <w:pPr>
              <w:spacing w:after="0" w:line="240" w:lineRule="auto"/>
              <w:jc w:val="center"/>
              <w:rPr>
                <w:rFonts w:ascii="Times New Roman" w:hAnsi="Times New Roman" w:cs="Times New Roman"/>
                <w:b/>
                <w:sz w:val="28"/>
                <w:szCs w:val="28"/>
              </w:rPr>
            </w:pPr>
          </w:p>
        </w:tc>
      </w:tr>
      <w:tr w:rsidR="008228B1" w:rsidRPr="00D20B94" w:rsidTr="00F0093C">
        <w:tc>
          <w:tcPr>
            <w:tcW w:w="675" w:type="dxa"/>
          </w:tcPr>
          <w:p w:rsidR="008228B1" w:rsidRPr="00D20B94" w:rsidRDefault="008228B1" w:rsidP="008228B1">
            <w:pPr>
              <w:numPr>
                <w:ilvl w:val="0"/>
                <w:numId w:val="11"/>
              </w:numPr>
              <w:spacing w:after="0" w:line="240" w:lineRule="auto"/>
              <w:jc w:val="center"/>
              <w:rPr>
                <w:rFonts w:ascii="Times New Roman" w:hAnsi="Times New Roman" w:cs="Times New Roman"/>
                <w:b/>
                <w:sz w:val="28"/>
                <w:szCs w:val="28"/>
              </w:rPr>
            </w:pPr>
          </w:p>
        </w:tc>
        <w:tc>
          <w:tcPr>
            <w:tcW w:w="9356" w:type="dxa"/>
          </w:tcPr>
          <w:p w:rsidR="008228B1" w:rsidRPr="00D20B94" w:rsidRDefault="008228B1" w:rsidP="00F0093C">
            <w:pPr>
              <w:spacing w:after="0" w:line="240" w:lineRule="auto"/>
              <w:jc w:val="center"/>
              <w:rPr>
                <w:rFonts w:ascii="Times New Roman" w:hAnsi="Times New Roman" w:cs="Times New Roman"/>
                <w:b/>
                <w:sz w:val="28"/>
                <w:szCs w:val="28"/>
              </w:rPr>
            </w:pPr>
          </w:p>
        </w:tc>
        <w:tc>
          <w:tcPr>
            <w:tcW w:w="2835" w:type="dxa"/>
          </w:tcPr>
          <w:p w:rsidR="008228B1" w:rsidRPr="00D20B94" w:rsidRDefault="008228B1" w:rsidP="00F0093C">
            <w:pPr>
              <w:spacing w:after="0" w:line="240" w:lineRule="auto"/>
              <w:jc w:val="center"/>
              <w:rPr>
                <w:rFonts w:ascii="Times New Roman" w:hAnsi="Times New Roman" w:cs="Times New Roman"/>
                <w:b/>
                <w:sz w:val="28"/>
                <w:szCs w:val="28"/>
              </w:rPr>
            </w:pPr>
          </w:p>
        </w:tc>
        <w:tc>
          <w:tcPr>
            <w:tcW w:w="2748" w:type="dxa"/>
          </w:tcPr>
          <w:p w:rsidR="008228B1" w:rsidRPr="00D20B94" w:rsidRDefault="008228B1" w:rsidP="00F0093C">
            <w:pPr>
              <w:spacing w:after="0" w:line="240" w:lineRule="auto"/>
              <w:jc w:val="center"/>
              <w:rPr>
                <w:rFonts w:ascii="Times New Roman" w:hAnsi="Times New Roman" w:cs="Times New Roman"/>
                <w:b/>
                <w:sz w:val="28"/>
                <w:szCs w:val="28"/>
              </w:rPr>
            </w:pPr>
          </w:p>
        </w:tc>
      </w:tr>
      <w:tr w:rsidR="008228B1" w:rsidRPr="00D20B94" w:rsidTr="00F0093C">
        <w:tc>
          <w:tcPr>
            <w:tcW w:w="675" w:type="dxa"/>
          </w:tcPr>
          <w:p w:rsidR="008228B1" w:rsidRPr="00D20B94" w:rsidRDefault="008228B1" w:rsidP="008228B1">
            <w:pPr>
              <w:numPr>
                <w:ilvl w:val="0"/>
                <w:numId w:val="11"/>
              </w:numPr>
              <w:spacing w:after="0" w:line="240" w:lineRule="auto"/>
              <w:jc w:val="center"/>
              <w:rPr>
                <w:rFonts w:ascii="Times New Roman" w:hAnsi="Times New Roman" w:cs="Times New Roman"/>
                <w:b/>
                <w:sz w:val="28"/>
                <w:szCs w:val="28"/>
              </w:rPr>
            </w:pPr>
          </w:p>
        </w:tc>
        <w:tc>
          <w:tcPr>
            <w:tcW w:w="9356" w:type="dxa"/>
          </w:tcPr>
          <w:p w:rsidR="008228B1" w:rsidRPr="00D20B94" w:rsidRDefault="008228B1" w:rsidP="00F0093C">
            <w:pPr>
              <w:spacing w:after="0" w:line="240" w:lineRule="auto"/>
              <w:jc w:val="center"/>
              <w:rPr>
                <w:rFonts w:ascii="Times New Roman" w:hAnsi="Times New Roman" w:cs="Times New Roman"/>
                <w:b/>
                <w:sz w:val="28"/>
                <w:szCs w:val="28"/>
              </w:rPr>
            </w:pPr>
          </w:p>
        </w:tc>
        <w:tc>
          <w:tcPr>
            <w:tcW w:w="2835" w:type="dxa"/>
          </w:tcPr>
          <w:p w:rsidR="008228B1" w:rsidRPr="00D20B94" w:rsidRDefault="008228B1" w:rsidP="00F0093C">
            <w:pPr>
              <w:spacing w:after="0" w:line="240" w:lineRule="auto"/>
              <w:jc w:val="center"/>
              <w:rPr>
                <w:rFonts w:ascii="Times New Roman" w:hAnsi="Times New Roman" w:cs="Times New Roman"/>
                <w:b/>
                <w:sz w:val="28"/>
                <w:szCs w:val="28"/>
              </w:rPr>
            </w:pPr>
          </w:p>
        </w:tc>
        <w:tc>
          <w:tcPr>
            <w:tcW w:w="2748" w:type="dxa"/>
          </w:tcPr>
          <w:p w:rsidR="008228B1" w:rsidRPr="00D20B94" w:rsidRDefault="008228B1" w:rsidP="00F0093C">
            <w:pPr>
              <w:spacing w:after="0" w:line="240" w:lineRule="auto"/>
              <w:jc w:val="center"/>
              <w:rPr>
                <w:rFonts w:ascii="Times New Roman" w:hAnsi="Times New Roman" w:cs="Times New Roman"/>
                <w:b/>
                <w:sz w:val="28"/>
                <w:szCs w:val="28"/>
              </w:rPr>
            </w:pPr>
          </w:p>
        </w:tc>
      </w:tr>
      <w:tr w:rsidR="008228B1" w:rsidRPr="00D20B94" w:rsidTr="00F0093C">
        <w:tc>
          <w:tcPr>
            <w:tcW w:w="675" w:type="dxa"/>
          </w:tcPr>
          <w:p w:rsidR="008228B1" w:rsidRPr="00D20B94" w:rsidRDefault="008228B1" w:rsidP="008228B1">
            <w:pPr>
              <w:numPr>
                <w:ilvl w:val="0"/>
                <w:numId w:val="11"/>
              </w:numPr>
              <w:spacing w:after="0" w:line="240" w:lineRule="auto"/>
              <w:jc w:val="center"/>
              <w:rPr>
                <w:rFonts w:ascii="Times New Roman" w:hAnsi="Times New Roman" w:cs="Times New Roman"/>
                <w:b/>
                <w:sz w:val="28"/>
                <w:szCs w:val="28"/>
              </w:rPr>
            </w:pPr>
          </w:p>
        </w:tc>
        <w:tc>
          <w:tcPr>
            <w:tcW w:w="9356" w:type="dxa"/>
          </w:tcPr>
          <w:p w:rsidR="008228B1" w:rsidRPr="00D20B94" w:rsidRDefault="008228B1" w:rsidP="00F0093C">
            <w:pPr>
              <w:spacing w:after="0" w:line="240" w:lineRule="auto"/>
              <w:jc w:val="center"/>
              <w:rPr>
                <w:rFonts w:ascii="Times New Roman" w:hAnsi="Times New Roman" w:cs="Times New Roman"/>
                <w:b/>
                <w:sz w:val="28"/>
                <w:szCs w:val="28"/>
              </w:rPr>
            </w:pPr>
          </w:p>
        </w:tc>
        <w:tc>
          <w:tcPr>
            <w:tcW w:w="2835" w:type="dxa"/>
          </w:tcPr>
          <w:p w:rsidR="008228B1" w:rsidRPr="00D20B94" w:rsidRDefault="008228B1" w:rsidP="00F0093C">
            <w:pPr>
              <w:spacing w:after="0" w:line="240" w:lineRule="auto"/>
              <w:jc w:val="center"/>
              <w:rPr>
                <w:rFonts w:ascii="Times New Roman" w:hAnsi="Times New Roman" w:cs="Times New Roman"/>
                <w:b/>
                <w:sz w:val="28"/>
                <w:szCs w:val="28"/>
              </w:rPr>
            </w:pPr>
          </w:p>
        </w:tc>
        <w:tc>
          <w:tcPr>
            <w:tcW w:w="2748" w:type="dxa"/>
          </w:tcPr>
          <w:p w:rsidR="008228B1" w:rsidRPr="00D20B94" w:rsidRDefault="008228B1" w:rsidP="00F0093C">
            <w:pPr>
              <w:spacing w:after="0" w:line="240" w:lineRule="auto"/>
              <w:jc w:val="center"/>
              <w:rPr>
                <w:rFonts w:ascii="Times New Roman" w:hAnsi="Times New Roman" w:cs="Times New Roman"/>
                <w:b/>
                <w:sz w:val="28"/>
                <w:szCs w:val="28"/>
              </w:rPr>
            </w:pPr>
          </w:p>
        </w:tc>
      </w:tr>
      <w:tr w:rsidR="008228B1" w:rsidRPr="00D20B94" w:rsidTr="00F0093C">
        <w:tc>
          <w:tcPr>
            <w:tcW w:w="675" w:type="dxa"/>
          </w:tcPr>
          <w:p w:rsidR="008228B1" w:rsidRPr="00D20B94" w:rsidRDefault="008228B1" w:rsidP="008228B1">
            <w:pPr>
              <w:numPr>
                <w:ilvl w:val="0"/>
                <w:numId w:val="11"/>
              </w:numPr>
              <w:spacing w:after="0" w:line="240" w:lineRule="auto"/>
              <w:jc w:val="center"/>
              <w:rPr>
                <w:rFonts w:ascii="Times New Roman" w:hAnsi="Times New Roman" w:cs="Times New Roman"/>
                <w:b/>
                <w:sz w:val="28"/>
                <w:szCs w:val="28"/>
              </w:rPr>
            </w:pPr>
          </w:p>
        </w:tc>
        <w:tc>
          <w:tcPr>
            <w:tcW w:w="9356" w:type="dxa"/>
          </w:tcPr>
          <w:p w:rsidR="008228B1" w:rsidRPr="00D20B94" w:rsidRDefault="008228B1" w:rsidP="00F0093C">
            <w:pPr>
              <w:spacing w:after="0" w:line="240" w:lineRule="auto"/>
              <w:jc w:val="center"/>
              <w:rPr>
                <w:rFonts w:ascii="Times New Roman" w:hAnsi="Times New Roman" w:cs="Times New Roman"/>
                <w:b/>
                <w:sz w:val="28"/>
                <w:szCs w:val="28"/>
              </w:rPr>
            </w:pPr>
          </w:p>
        </w:tc>
        <w:tc>
          <w:tcPr>
            <w:tcW w:w="2835" w:type="dxa"/>
          </w:tcPr>
          <w:p w:rsidR="008228B1" w:rsidRPr="00D20B94" w:rsidRDefault="008228B1" w:rsidP="00F0093C">
            <w:pPr>
              <w:spacing w:after="0" w:line="240" w:lineRule="auto"/>
              <w:jc w:val="center"/>
              <w:rPr>
                <w:rFonts w:ascii="Times New Roman" w:hAnsi="Times New Roman" w:cs="Times New Roman"/>
                <w:b/>
                <w:sz w:val="28"/>
                <w:szCs w:val="28"/>
              </w:rPr>
            </w:pPr>
          </w:p>
        </w:tc>
        <w:tc>
          <w:tcPr>
            <w:tcW w:w="2748" w:type="dxa"/>
          </w:tcPr>
          <w:p w:rsidR="008228B1" w:rsidRPr="00D20B94" w:rsidRDefault="008228B1" w:rsidP="00F0093C">
            <w:pPr>
              <w:spacing w:after="0" w:line="240" w:lineRule="auto"/>
              <w:jc w:val="center"/>
              <w:rPr>
                <w:rFonts w:ascii="Times New Roman" w:hAnsi="Times New Roman" w:cs="Times New Roman"/>
                <w:b/>
                <w:sz w:val="28"/>
                <w:szCs w:val="28"/>
              </w:rPr>
            </w:pPr>
          </w:p>
        </w:tc>
      </w:tr>
      <w:tr w:rsidR="008228B1" w:rsidRPr="00D20B94" w:rsidTr="00F0093C">
        <w:tc>
          <w:tcPr>
            <w:tcW w:w="675" w:type="dxa"/>
          </w:tcPr>
          <w:p w:rsidR="008228B1" w:rsidRPr="00D20B94" w:rsidRDefault="008228B1" w:rsidP="008228B1">
            <w:pPr>
              <w:numPr>
                <w:ilvl w:val="0"/>
                <w:numId w:val="11"/>
              </w:numPr>
              <w:spacing w:after="0" w:line="240" w:lineRule="auto"/>
              <w:jc w:val="center"/>
              <w:rPr>
                <w:rFonts w:ascii="Times New Roman" w:hAnsi="Times New Roman" w:cs="Times New Roman"/>
                <w:b/>
                <w:sz w:val="28"/>
                <w:szCs w:val="28"/>
              </w:rPr>
            </w:pPr>
          </w:p>
        </w:tc>
        <w:tc>
          <w:tcPr>
            <w:tcW w:w="9356" w:type="dxa"/>
          </w:tcPr>
          <w:p w:rsidR="008228B1" w:rsidRPr="00D20B94" w:rsidRDefault="008228B1" w:rsidP="00F0093C">
            <w:pPr>
              <w:spacing w:after="0" w:line="240" w:lineRule="auto"/>
              <w:jc w:val="center"/>
              <w:rPr>
                <w:rFonts w:ascii="Times New Roman" w:hAnsi="Times New Roman" w:cs="Times New Roman"/>
                <w:b/>
                <w:sz w:val="28"/>
                <w:szCs w:val="28"/>
              </w:rPr>
            </w:pPr>
          </w:p>
        </w:tc>
        <w:tc>
          <w:tcPr>
            <w:tcW w:w="2835" w:type="dxa"/>
          </w:tcPr>
          <w:p w:rsidR="008228B1" w:rsidRPr="00D20B94" w:rsidRDefault="008228B1" w:rsidP="00F0093C">
            <w:pPr>
              <w:spacing w:after="0" w:line="240" w:lineRule="auto"/>
              <w:jc w:val="center"/>
              <w:rPr>
                <w:rFonts w:ascii="Times New Roman" w:hAnsi="Times New Roman" w:cs="Times New Roman"/>
                <w:b/>
                <w:sz w:val="28"/>
                <w:szCs w:val="28"/>
              </w:rPr>
            </w:pPr>
          </w:p>
        </w:tc>
        <w:tc>
          <w:tcPr>
            <w:tcW w:w="2748" w:type="dxa"/>
          </w:tcPr>
          <w:p w:rsidR="008228B1" w:rsidRPr="00D20B94" w:rsidRDefault="008228B1" w:rsidP="00F0093C">
            <w:pPr>
              <w:spacing w:after="0" w:line="240" w:lineRule="auto"/>
              <w:jc w:val="center"/>
              <w:rPr>
                <w:rFonts w:ascii="Times New Roman" w:hAnsi="Times New Roman" w:cs="Times New Roman"/>
                <w:b/>
                <w:sz w:val="28"/>
                <w:szCs w:val="28"/>
              </w:rPr>
            </w:pPr>
          </w:p>
        </w:tc>
      </w:tr>
      <w:tr w:rsidR="008228B1" w:rsidRPr="00D20B94" w:rsidTr="00F0093C">
        <w:tc>
          <w:tcPr>
            <w:tcW w:w="675" w:type="dxa"/>
          </w:tcPr>
          <w:p w:rsidR="008228B1" w:rsidRPr="00D20B94" w:rsidRDefault="008228B1" w:rsidP="008228B1">
            <w:pPr>
              <w:numPr>
                <w:ilvl w:val="0"/>
                <w:numId w:val="11"/>
              </w:numPr>
              <w:spacing w:after="0" w:line="240" w:lineRule="auto"/>
              <w:jc w:val="center"/>
              <w:rPr>
                <w:rFonts w:ascii="Times New Roman" w:hAnsi="Times New Roman" w:cs="Times New Roman"/>
                <w:b/>
                <w:sz w:val="28"/>
                <w:szCs w:val="28"/>
              </w:rPr>
            </w:pPr>
          </w:p>
        </w:tc>
        <w:tc>
          <w:tcPr>
            <w:tcW w:w="9356" w:type="dxa"/>
          </w:tcPr>
          <w:p w:rsidR="008228B1" w:rsidRPr="00D20B94" w:rsidRDefault="008228B1" w:rsidP="00F0093C">
            <w:pPr>
              <w:spacing w:after="0" w:line="240" w:lineRule="auto"/>
              <w:jc w:val="center"/>
              <w:rPr>
                <w:rFonts w:ascii="Times New Roman" w:hAnsi="Times New Roman" w:cs="Times New Roman"/>
                <w:b/>
                <w:sz w:val="28"/>
                <w:szCs w:val="28"/>
              </w:rPr>
            </w:pPr>
          </w:p>
        </w:tc>
        <w:tc>
          <w:tcPr>
            <w:tcW w:w="2835" w:type="dxa"/>
          </w:tcPr>
          <w:p w:rsidR="008228B1" w:rsidRPr="00D20B94" w:rsidRDefault="008228B1" w:rsidP="00F0093C">
            <w:pPr>
              <w:spacing w:after="0" w:line="240" w:lineRule="auto"/>
              <w:jc w:val="center"/>
              <w:rPr>
                <w:rFonts w:ascii="Times New Roman" w:hAnsi="Times New Roman" w:cs="Times New Roman"/>
                <w:b/>
                <w:sz w:val="28"/>
                <w:szCs w:val="28"/>
              </w:rPr>
            </w:pPr>
          </w:p>
        </w:tc>
        <w:tc>
          <w:tcPr>
            <w:tcW w:w="2748" w:type="dxa"/>
          </w:tcPr>
          <w:p w:rsidR="008228B1" w:rsidRPr="00D20B94" w:rsidRDefault="008228B1" w:rsidP="00F0093C">
            <w:pPr>
              <w:spacing w:after="0" w:line="240" w:lineRule="auto"/>
              <w:jc w:val="center"/>
              <w:rPr>
                <w:rFonts w:ascii="Times New Roman" w:hAnsi="Times New Roman" w:cs="Times New Roman"/>
                <w:b/>
                <w:sz w:val="28"/>
                <w:szCs w:val="28"/>
              </w:rPr>
            </w:pPr>
          </w:p>
        </w:tc>
      </w:tr>
      <w:tr w:rsidR="008228B1" w:rsidRPr="00D20B94" w:rsidTr="00F0093C">
        <w:tc>
          <w:tcPr>
            <w:tcW w:w="675" w:type="dxa"/>
          </w:tcPr>
          <w:p w:rsidR="008228B1" w:rsidRPr="00D20B94" w:rsidRDefault="008228B1" w:rsidP="008228B1">
            <w:pPr>
              <w:numPr>
                <w:ilvl w:val="0"/>
                <w:numId w:val="11"/>
              </w:numPr>
              <w:spacing w:after="0" w:line="240" w:lineRule="auto"/>
              <w:jc w:val="center"/>
              <w:rPr>
                <w:rFonts w:ascii="Times New Roman" w:hAnsi="Times New Roman" w:cs="Times New Roman"/>
                <w:b/>
                <w:sz w:val="28"/>
                <w:szCs w:val="28"/>
              </w:rPr>
            </w:pPr>
          </w:p>
        </w:tc>
        <w:tc>
          <w:tcPr>
            <w:tcW w:w="9356" w:type="dxa"/>
          </w:tcPr>
          <w:p w:rsidR="008228B1" w:rsidRPr="00D20B94" w:rsidRDefault="008228B1" w:rsidP="00F0093C">
            <w:pPr>
              <w:spacing w:after="0" w:line="240" w:lineRule="auto"/>
              <w:jc w:val="center"/>
              <w:rPr>
                <w:rFonts w:ascii="Times New Roman" w:hAnsi="Times New Roman" w:cs="Times New Roman"/>
                <w:b/>
                <w:sz w:val="28"/>
                <w:szCs w:val="28"/>
              </w:rPr>
            </w:pPr>
          </w:p>
        </w:tc>
        <w:tc>
          <w:tcPr>
            <w:tcW w:w="2835" w:type="dxa"/>
          </w:tcPr>
          <w:p w:rsidR="008228B1" w:rsidRPr="00D20B94" w:rsidRDefault="008228B1" w:rsidP="00F0093C">
            <w:pPr>
              <w:spacing w:after="0" w:line="240" w:lineRule="auto"/>
              <w:jc w:val="center"/>
              <w:rPr>
                <w:rFonts w:ascii="Times New Roman" w:hAnsi="Times New Roman" w:cs="Times New Roman"/>
                <w:b/>
                <w:sz w:val="28"/>
                <w:szCs w:val="28"/>
              </w:rPr>
            </w:pPr>
          </w:p>
        </w:tc>
        <w:tc>
          <w:tcPr>
            <w:tcW w:w="2748" w:type="dxa"/>
          </w:tcPr>
          <w:p w:rsidR="008228B1" w:rsidRPr="00D20B94" w:rsidRDefault="008228B1" w:rsidP="00F0093C">
            <w:pPr>
              <w:spacing w:after="0" w:line="240" w:lineRule="auto"/>
              <w:jc w:val="center"/>
              <w:rPr>
                <w:rFonts w:ascii="Times New Roman" w:hAnsi="Times New Roman" w:cs="Times New Roman"/>
                <w:b/>
                <w:sz w:val="28"/>
                <w:szCs w:val="28"/>
              </w:rPr>
            </w:pPr>
          </w:p>
        </w:tc>
      </w:tr>
      <w:tr w:rsidR="008228B1" w:rsidRPr="00D20B94" w:rsidTr="00F0093C">
        <w:tc>
          <w:tcPr>
            <w:tcW w:w="675" w:type="dxa"/>
          </w:tcPr>
          <w:p w:rsidR="008228B1" w:rsidRPr="00D20B94" w:rsidRDefault="008228B1" w:rsidP="008228B1">
            <w:pPr>
              <w:numPr>
                <w:ilvl w:val="0"/>
                <w:numId w:val="11"/>
              </w:numPr>
              <w:spacing w:after="0" w:line="240" w:lineRule="auto"/>
              <w:jc w:val="center"/>
              <w:rPr>
                <w:rFonts w:ascii="Times New Roman" w:hAnsi="Times New Roman" w:cs="Times New Roman"/>
                <w:b/>
                <w:sz w:val="28"/>
                <w:szCs w:val="28"/>
              </w:rPr>
            </w:pPr>
          </w:p>
        </w:tc>
        <w:tc>
          <w:tcPr>
            <w:tcW w:w="9356" w:type="dxa"/>
          </w:tcPr>
          <w:p w:rsidR="008228B1" w:rsidRPr="00D20B94" w:rsidRDefault="008228B1" w:rsidP="00F0093C">
            <w:pPr>
              <w:spacing w:after="0" w:line="240" w:lineRule="auto"/>
              <w:jc w:val="center"/>
              <w:rPr>
                <w:rFonts w:ascii="Times New Roman" w:hAnsi="Times New Roman" w:cs="Times New Roman"/>
                <w:b/>
                <w:sz w:val="28"/>
                <w:szCs w:val="28"/>
              </w:rPr>
            </w:pPr>
          </w:p>
        </w:tc>
        <w:tc>
          <w:tcPr>
            <w:tcW w:w="2835" w:type="dxa"/>
          </w:tcPr>
          <w:p w:rsidR="008228B1" w:rsidRPr="00D20B94" w:rsidRDefault="008228B1" w:rsidP="00F0093C">
            <w:pPr>
              <w:spacing w:after="0" w:line="240" w:lineRule="auto"/>
              <w:jc w:val="center"/>
              <w:rPr>
                <w:rFonts w:ascii="Times New Roman" w:hAnsi="Times New Roman" w:cs="Times New Roman"/>
                <w:b/>
                <w:sz w:val="28"/>
                <w:szCs w:val="28"/>
              </w:rPr>
            </w:pPr>
          </w:p>
        </w:tc>
        <w:tc>
          <w:tcPr>
            <w:tcW w:w="2748" w:type="dxa"/>
          </w:tcPr>
          <w:p w:rsidR="008228B1" w:rsidRPr="00D20B94" w:rsidRDefault="008228B1" w:rsidP="00F0093C">
            <w:pPr>
              <w:spacing w:after="0" w:line="240" w:lineRule="auto"/>
              <w:jc w:val="center"/>
              <w:rPr>
                <w:rFonts w:ascii="Times New Roman" w:hAnsi="Times New Roman" w:cs="Times New Roman"/>
                <w:b/>
                <w:sz w:val="28"/>
                <w:szCs w:val="28"/>
              </w:rPr>
            </w:pPr>
          </w:p>
        </w:tc>
      </w:tr>
      <w:tr w:rsidR="008228B1" w:rsidRPr="00D20B94" w:rsidTr="00F0093C">
        <w:tc>
          <w:tcPr>
            <w:tcW w:w="675" w:type="dxa"/>
          </w:tcPr>
          <w:p w:rsidR="008228B1" w:rsidRPr="00D20B94" w:rsidRDefault="008228B1" w:rsidP="008228B1">
            <w:pPr>
              <w:numPr>
                <w:ilvl w:val="0"/>
                <w:numId w:val="11"/>
              </w:numPr>
              <w:spacing w:after="0" w:line="240" w:lineRule="auto"/>
              <w:jc w:val="center"/>
              <w:rPr>
                <w:rFonts w:ascii="Times New Roman" w:hAnsi="Times New Roman" w:cs="Times New Roman"/>
                <w:b/>
                <w:sz w:val="28"/>
                <w:szCs w:val="28"/>
              </w:rPr>
            </w:pPr>
          </w:p>
        </w:tc>
        <w:tc>
          <w:tcPr>
            <w:tcW w:w="9356" w:type="dxa"/>
          </w:tcPr>
          <w:p w:rsidR="008228B1" w:rsidRPr="00D20B94" w:rsidRDefault="008228B1" w:rsidP="00F0093C">
            <w:pPr>
              <w:spacing w:after="0" w:line="240" w:lineRule="auto"/>
              <w:jc w:val="center"/>
              <w:rPr>
                <w:rFonts w:ascii="Times New Roman" w:hAnsi="Times New Roman" w:cs="Times New Roman"/>
                <w:b/>
                <w:sz w:val="28"/>
                <w:szCs w:val="28"/>
              </w:rPr>
            </w:pPr>
          </w:p>
        </w:tc>
        <w:tc>
          <w:tcPr>
            <w:tcW w:w="2835" w:type="dxa"/>
          </w:tcPr>
          <w:p w:rsidR="008228B1" w:rsidRPr="00D20B94" w:rsidRDefault="008228B1" w:rsidP="00F0093C">
            <w:pPr>
              <w:spacing w:after="0" w:line="240" w:lineRule="auto"/>
              <w:jc w:val="center"/>
              <w:rPr>
                <w:rFonts w:ascii="Times New Roman" w:hAnsi="Times New Roman" w:cs="Times New Roman"/>
                <w:b/>
                <w:sz w:val="28"/>
                <w:szCs w:val="28"/>
              </w:rPr>
            </w:pPr>
          </w:p>
        </w:tc>
        <w:tc>
          <w:tcPr>
            <w:tcW w:w="2748" w:type="dxa"/>
          </w:tcPr>
          <w:p w:rsidR="008228B1" w:rsidRPr="00D20B94" w:rsidRDefault="008228B1" w:rsidP="00F0093C">
            <w:pPr>
              <w:spacing w:after="0" w:line="240" w:lineRule="auto"/>
              <w:jc w:val="center"/>
              <w:rPr>
                <w:rFonts w:ascii="Times New Roman" w:hAnsi="Times New Roman" w:cs="Times New Roman"/>
                <w:b/>
                <w:sz w:val="28"/>
                <w:szCs w:val="28"/>
              </w:rPr>
            </w:pPr>
          </w:p>
        </w:tc>
      </w:tr>
      <w:tr w:rsidR="008228B1" w:rsidRPr="00D20B94" w:rsidTr="00F0093C">
        <w:tc>
          <w:tcPr>
            <w:tcW w:w="675" w:type="dxa"/>
          </w:tcPr>
          <w:p w:rsidR="008228B1" w:rsidRPr="00D20B94" w:rsidRDefault="008228B1" w:rsidP="008228B1">
            <w:pPr>
              <w:numPr>
                <w:ilvl w:val="0"/>
                <w:numId w:val="11"/>
              </w:numPr>
              <w:spacing w:after="0" w:line="240" w:lineRule="auto"/>
              <w:jc w:val="center"/>
              <w:rPr>
                <w:rFonts w:ascii="Times New Roman" w:hAnsi="Times New Roman" w:cs="Times New Roman"/>
                <w:b/>
                <w:sz w:val="28"/>
                <w:szCs w:val="28"/>
              </w:rPr>
            </w:pPr>
          </w:p>
        </w:tc>
        <w:tc>
          <w:tcPr>
            <w:tcW w:w="9356" w:type="dxa"/>
          </w:tcPr>
          <w:p w:rsidR="008228B1" w:rsidRPr="00D20B94" w:rsidRDefault="008228B1" w:rsidP="00F0093C">
            <w:pPr>
              <w:spacing w:after="0" w:line="240" w:lineRule="auto"/>
              <w:jc w:val="center"/>
              <w:rPr>
                <w:rFonts w:ascii="Times New Roman" w:hAnsi="Times New Roman" w:cs="Times New Roman"/>
                <w:b/>
                <w:sz w:val="28"/>
                <w:szCs w:val="28"/>
              </w:rPr>
            </w:pPr>
          </w:p>
        </w:tc>
        <w:tc>
          <w:tcPr>
            <w:tcW w:w="2835" w:type="dxa"/>
          </w:tcPr>
          <w:p w:rsidR="008228B1" w:rsidRPr="00D20B94" w:rsidRDefault="008228B1" w:rsidP="00F0093C">
            <w:pPr>
              <w:spacing w:after="0" w:line="240" w:lineRule="auto"/>
              <w:jc w:val="center"/>
              <w:rPr>
                <w:rFonts w:ascii="Times New Roman" w:hAnsi="Times New Roman" w:cs="Times New Roman"/>
                <w:b/>
                <w:sz w:val="28"/>
                <w:szCs w:val="28"/>
              </w:rPr>
            </w:pPr>
          </w:p>
        </w:tc>
        <w:tc>
          <w:tcPr>
            <w:tcW w:w="2748" w:type="dxa"/>
          </w:tcPr>
          <w:p w:rsidR="008228B1" w:rsidRPr="00D20B94" w:rsidRDefault="008228B1" w:rsidP="00F0093C">
            <w:pPr>
              <w:spacing w:after="0" w:line="240" w:lineRule="auto"/>
              <w:jc w:val="center"/>
              <w:rPr>
                <w:rFonts w:ascii="Times New Roman" w:hAnsi="Times New Roman" w:cs="Times New Roman"/>
                <w:b/>
                <w:sz w:val="28"/>
                <w:szCs w:val="28"/>
              </w:rPr>
            </w:pPr>
          </w:p>
        </w:tc>
      </w:tr>
      <w:tr w:rsidR="008228B1" w:rsidRPr="00D20B94" w:rsidTr="00F0093C">
        <w:tc>
          <w:tcPr>
            <w:tcW w:w="675" w:type="dxa"/>
          </w:tcPr>
          <w:p w:rsidR="008228B1" w:rsidRPr="00D20B94" w:rsidRDefault="008228B1" w:rsidP="008228B1">
            <w:pPr>
              <w:numPr>
                <w:ilvl w:val="0"/>
                <w:numId w:val="11"/>
              </w:numPr>
              <w:spacing w:after="0" w:line="240" w:lineRule="auto"/>
              <w:jc w:val="center"/>
              <w:rPr>
                <w:rFonts w:ascii="Times New Roman" w:hAnsi="Times New Roman" w:cs="Times New Roman"/>
                <w:b/>
                <w:sz w:val="28"/>
                <w:szCs w:val="28"/>
              </w:rPr>
            </w:pPr>
          </w:p>
        </w:tc>
        <w:tc>
          <w:tcPr>
            <w:tcW w:w="9356" w:type="dxa"/>
          </w:tcPr>
          <w:p w:rsidR="008228B1" w:rsidRPr="00D20B94" w:rsidRDefault="008228B1" w:rsidP="00F0093C">
            <w:pPr>
              <w:spacing w:after="0" w:line="240" w:lineRule="auto"/>
              <w:jc w:val="center"/>
              <w:rPr>
                <w:rFonts w:ascii="Times New Roman" w:hAnsi="Times New Roman" w:cs="Times New Roman"/>
                <w:b/>
                <w:sz w:val="28"/>
                <w:szCs w:val="28"/>
              </w:rPr>
            </w:pPr>
          </w:p>
        </w:tc>
        <w:tc>
          <w:tcPr>
            <w:tcW w:w="2835" w:type="dxa"/>
          </w:tcPr>
          <w:p w:rsidR="008228B1" w:rsidRPr="00D20B94" w:rsidRDefault="008228B1" w:rsidP="00F0093C">
            <w:pPr>
              <w:spacing w:after="0" w:line="240" w:lineRule="auto"/>
              <w:jc w:val="center"/>
              <w:rPr>
                <w:rFonts w:ascii="Times New Roman" w:hAnsi="Times New Roman" w:cs="Times New Roman"/>
                <w:b/>
                <w:sz w:val="28"/>
                <w:szCs w:val="28"/>
              </w:rPr>
            </w:pPr>
          </w:p>
        </w:tc>
        <w:tc>
          <w:tcPr>
            <w:tcW w:w="2748" w:type="dxa"/>
          </w:tcPr>
          <w:p w:rsidR="008228B1" w:rsidRPr="00D20B94" w:rsidRDefault="008228B1" w:rsidP="00F0093C">
            <w:pPr>
              <w:spacing w:after="0" w:line="240" w:lineRule="auto"/>
              <w:jc w:val="center"/>
              <w:rPr>
                <w:rFonts w:ascii="Times New Roman" w:hAnsi="Times New Roman" w:cs="Times New Roman"/>
                <w:b/>
                <w:sz w:val="28"/>
                <w:szCs w:val="28"/>
              </w:rPr>
            </w:pPr>
          </w:p>
        </w:tc>
      </w:tr>
      <w:tr w:rsidR="008228B1" w:rsidRPr="00D20B94" w:rsidTr="00F0093C">
        <w:tc>
          <w:tcPr>
            <w:tcW w:w="675" w:type="dxa"/>
          </w:tcPr>
          <w:p w:rsidR="008228B1" w:rsidRPr="00D20B94" w:rsidRDefault="008228B1" w:rsidP="008228B1">
            <w:pPr>
              <w:numPr>
                <w:ilvl w:val="0"/>
                <w:numId w:val="11"/>
              </w:numPr>
              <w:spacing w:after="0" w:line="240" w:lineRule="auto"/>
              <w:jc w:val="center"/>
              <w:rPr>
                <w:rFonts w:ascii="Times New Roman" w:hAnsi="Times New Roman" w:cs="Times New Roman"/>
                <w:b/>
                <w:sz w:val="28"/>
                <w:szCs w:val="28"/>
              </w:rPr>
            </w:pPr>
          </w:p>
        </w:tc>
        <w:tc>
          <w:tcPr>
            <w:tcW w:w="9356" w:type="dxa"/>
          </w:tcPr>
          <w:p w:rsidR="008228B1" w:rsidRPr="00D20B94" w:rsidRDefault="008228B1" w:rsidP="00F0093C">
            <w:pPr>
              <w:spacing w:after="0" w:line="240" w:lineRule="auto"/>
              <w:jc w:val="center"/>
              <w:rPr>
                <w:rFonts w:ascii="Times New Roman" w:hAnsi="Times New Roman" w:cs="Times New Roman"/>
                <w:b/>
                <w:sz w:val="28"/>
                <w:szCs w:val="28"/>
              </w:rPr>
            </w:pPr>
          </w:p>
        </w:tc>
        <w:tc>
          <w:tcPr>
            <w:tcW w:w="2835" w:type="dxa"/>
          </w:tcPr>
          <w:p w:rsidR="008228B1" w:rsidRPr="00D20B94" w:rsidRDefault="008228B1" w:rsidP="00F0093C">
            <w:pPr>
              <w:spacing w:after="0" w:line="240" w:lineRule="auto"/>
              <w:jc w:val="center"/>
              <w:rPr>
                <w:rFonts w:ascii="Times New Roman" w:hAnsi="Times New Roman" w:cs="Times New Roman"/>
                <w:b/>
                <w:sz w:val="28"/>
                <w:szCs w:val="28"/>
              </w:rPr>
            </w:pPr>
          </w:p>
        </w:tc>
        <w:tc>
          <w:tcPr>
            <w:tcW w:w="2748" w:type="dxa"/>
          </w:tcPr>
          <w:p w:rsidR="008228B1" w:rsidRPr="00D20B94" w:rsidRDefault="008228B1" w:rsidP="00F0093C">
            <w:pPr>
              <w:spacing w:after="0" w:line="240" w:lineRule="auto"/>
              <w:jc w:val="center"/>
              <w:rPr>
                <w:rFonts w:ascii="Times New Roman" w:hAnsi="Times New Roman" w:cs="Times New Roman"/>
                <w:b/>
                <w:sz w:val="28"/>
                <w:szCs w:val="28"/>
              </w:rPr>
            </w:pPr>
          </w:p>
        </w:tc>
      </w:tr>
      <w:tr w:rsidR="008228B1" w:rsidRPr="00D20B94" w:rsidTr="00F0093C">
        <w:tc>
          <w:tcPr>
            <w:tcW w:w="675" w:type="dxa"/>
          </w:tcPr>
          <w:p w:rsidR="008228B1" w:rsidRPr="00D20B94" w:rsidRDefault="008228B1" w:rsidP="008228B1">
            <w:pPr>
              <w:numPr>
                <w:ilvl w:val="0"/>
                <w:numId w:val="11"/>
              </w:numPr>
              <w:spacing w:after="0" w:line="240" w:lineRule="auto"/>
              <w:jc w:val="center"/>
              <w:rPr>
                <w:rFonts w:ascii="Times New Roman" w:hAnsi="Times New Roman" w:cs="Times New Roman"/>
                <w:b/>
                <w:sz w:val="28"/>
                <w:szCs w:val="28"/>
              </w:rPr>
            </w:pPr>
          </w:p>
        </w:tc>
        <w:tc>
          <w:tcPr>
            <w:tcW w:w="9356" w:type="dxa"/>
          </w:tcPr>
          <w:p w:rsidR="008228B1" w:rsidRPr="00D20B94" w:rsidRDefault="008228B1" w:rsidP="00F0093C">
            <w:pPr>
              <w:spacing w:after="0" w:line="240" w:lineRule="auto"/>
              <w:jc w:val="center"/>
              <w:rPr>
                <w:rFonts w:ascii="Times New Roman" w:hAnsi="Times New Roman" w:cs="Times New Roman"/>
                <w:b/>
                <w:sz w:val="28"/>
                <w:szCs w:val="28"/>
              </w:rPr>
            </w:pPr>
          </w:p>
        </w:tc>
        <w:tc>
          <w:tcPr>
            <w:tcW w:w="2835" w:type="dxa"/>
          </w:tcPr>
          <w:p w:rsidR="008228B1" w:rsidRPr="00D20B94" w:rsidRDefault="008228B1" w:rsidP="00F0093C">
            <w:pPr>
              <w:spacing w:after="0" w:line="240" w:lineRule="auto"/>
              <w:jc w:val="center"/>
              <w:rPr>
                <w:rFonts w:ascii="Times New Roman" w:hAnsi="Times New Roman" w:cs="Times New Roman"/>
                <w:b/>
                <w:sz w:val="28"/>
                <w:szCs w:val="28"/>
              </w:rPr>
            </w:pPr>
          </w:p>
        </w:tc>
        <w:tc>
          <w:tcPr>
            <w:tcW w:w="2748" w:type="dxa"/>
          </w:tcPr>
          <w:p w:rsidR="008228B1" w:rsidRPr="00D20B94" w:rsidRDefault="008228B1" w:rsidP="00F0093C">
            <w:pPr>
              <w:spacing w:after="0" w:line="240" w:lineRule="auto"/>
              <w:jc w:val="center"/>
              <w:rPr>
                <w:rFonts w:ascii="Times New Roman" w:hAnsi="Times New Roman" w:cs="Times New Roman"/>
                <w:b/>
                <w:sz w:val="28"/>
                <w:szCs w:val="28"/>
              </w:rPr>
            </w:pPr>
          </w:p>
        </w:tc>
      </w:tr>
      <w:tr w:rsidR="008228B1" w:rsidRPr="00D20B94" w:rsidTr="00F0093C">
        <w:tc>
          <w:tcPr>
            <w:tcW w:w="675" w:type="dxa"/>
          </w:tcPr>
          <w:p w:rsidR="008228B1" w:rsidRPr="00D20B94" w:rsidRDefault="008228B1" w:rsidP="008228B1">
            <w:pPr>
              <w:numPr>
                <w:ilvl w:val="0"/>
                <w:numId w:val="11"/>
              </w:numPr>
              <w:spacing w:after="0" w:line="240" w:lineRule="auto"/>
              <w:jc w:val="center"/>
              <w:rPr>
                <w:rFonts w:ascii="Times New Roman" w:hAnsi="Times New Roman" w:cs="Times New Roman"/>
                <w:b/>
                <w:sz w:val="28"/>
                <w:szCs w:val="28"/>
              </w:rPr>
            </w:pPr>
          </w:p>
        </w:tc>
        <w:tc>
          <w:tcPr>
            <w:tcW w:w="9356" w:type="dxa"/>
          </w:tcPr>
          <w:p w:rsidR="008228B1" w:rsidRPr="00D20B94" w:rsidRDefault="008228B1" w:rsidP="00F0093C">
            <w:pPr>
              <w:spacing w:after="0" w:line="240" w:lineRule="auto"/>
              <w:jc w:val="center"/>
              <w:rPr>
                <w:rFonts w:ascii="Times New Roman" w:hAnsi="Times New Roman" w:cs="Times New Roman"/>
                <w:b/>
                <w:sz w:val="28"/>
                <w:szCs w:val="28"/>
              </w:rPr>
            </w:pPr>
          </w:p>
        </w:tc>
        <w:tc>
          <w:tcPr>
            <w:tcW w:w="2835" w:type="dxa"/>
          </w:tcPr>
          <w:p w:rsidR="008228B1" w:rsidRPr="00D20B94" w:rsidRDefault="008228B1" w:rsidP="00F0093C">
            <w:pPr>
              <w:spacing w:after="0" w:line="240" w:lineRule="auto"/>
              <w:jc w:val="center"/>
              <w:rPr>
                <w:rFonts w:ascii="Times New Roman" w:hAnsi="Times New Roman" w:cs="Times New Roman"/>
                <w:b/>
                <w:sz w:val="28"/>
                <w:szCs w:val="28"/>
              </w:rPr>
            </w:pPr>
          </w:p>
        </w:tc>
        <w:tc>
          <w:tcPr>
            <w:tcW w:w="2748" w:type="dxa"/>
          </w:tcPr>
          <w:p w:rsidR="008228B1" w:rsidRPr="00D20B94" w:rsidRDefault="008228B1" w:rsidP="00F0093C">
            <w:pPr>
              <w:spacing w:after="0" w:line="240" w:lineRule="auto"/>
              <w:jc w:val="center"/>
              <w:rPr>
                <w:rFonts w:ascii="Times New Roman" w:hAnsi="Times New Roman" w:cs="Times New Roman"/>
                <w:b/>
                <w:sz w:val="28"/>
                <w:szCs w:val="28"/>
              </w:rPr>
            </w:pPr>
          </w:p>
        </w:tc>
      </w:tr>
      <w:tr w:rsidR="008228B1" w:rsidRPr="00D20B94" w:rsidTr="00F0093C">
        <w:tc>
          <w:tcPr>
            <w:tcW w:w="675" w:type="dxa"/>
          </w:tcPr>
          <w:p w:rsidR="008228B1" w:rsidRPr="00D20B94" w:rsidRDefault="008228B1" w:rsidP="008228B1">
            <w:pPr>
              <w:numPr>
                <w:ilvl w:val="0"/>
                <w:numId w:val="11"/>
              </w:numPr>
              <w:spacing w:after="0" w:line="240" w:lineRule="auto"/>
              <w:jc w:val="center"/>
              <w:rPr>
                <w:rFonts w:ascii="Times New Roman" w:hAnsi="Times New Roman" w:cs="Times New Roman"/>
                <w:b/>
                <w:sz w:val="28"/>
                <w:szCs w:val="28"/>
              </w:rPr>
            </w:pPr>
          </w:p>
        </w:tc>
        <w:tc>
          <w:tcPr>
            <w:tcW w:w="9356" w:type="dxa"/>
          </w:tcPr>
          <w:p w:rsidR="008228B1" w:rsidRPr="00D20B94" w:rsidRDefault="008228B1" w:rsidP="00F0093C">
            <w:pPr>
              <w:spacing w:after="0" w:line="240" w:lineRule="auto"/>
              <w:jc w:val="center"/>
              <w:rPr>
                <w:rFonts w:ascii="Times New Roman" w:hAnsi="Times New Roman" w:cs="Times New Roman"/>
                <w:b/>
                <w:sz w:val="28"/>
                <w:szCs w:val="28"/>
              </w:rPr>
            </w:pPr>
          </w:p>
        </w:tc>
        <w:tc>
          <w:tcPr>
            <w:tcW w:w="2835" w:type="dxa"/>
          </w:tcPr>
          <w:p w:rsidR="008228B1" w:rsidRPr="00D20B94" w:rsidRDefault="008228B1" w:rsidP="00F0093C">
            <w:pPr>
              <w:spacing w:after="0" w:line="240" w:lineRule="auto"/>
              <w:jc w:val="center"/>
              <w:rPr>
                <w:rFonts w:ascii="Times New Roman" w:hAnsi="Times New Roman" w:cs="Times New Roman"/>
                <w:b/>
                <w:sz w:val="28"/>
                <w:szCs w:val="28"/>
              </w:rPr>
            </w:pPr>
          </w:p>
        </w:tc>
        <w:tc>
          <w:tcPr>
            <w:tcW w:w="2748" w:type="dxa"/>
          </w:tcPr>
          <w:p w:rsidR="008228B1" w:rsidRPr="00D20B94" w:rsidRDefault="008228B1" w:rsidP="00F0093C">
            <w:pPr>
              <w:spacing w:after="0" w:line="240" w:lineRule="auto"/>
              <w:jc w:val="center"/>
              <w:rPr>
                <w:rFonts w:ascii="Times New Roman" w:hAnsi="Times New Roman" w:cs="Times New Roman"/>
                <w:b/>
                <w:sz w:val="28"/>
                <w:szCs w:val="28"/>
              </w:rPr>
            </w:pPr>
          </w:p>
        </w:tc>
      </w:tr>
      <w:tr w:rsidR="008228B1" w:rsidRPr="00D20B94" w:rsidTr="00F0093C">
        <w:tc>
          <w:tcPr>
            <w:tcW w:w="675" w:type="dxa"/>
          </w:tcPr>
          <w:p w:rsidR="008228B1" w:rsidRPr="00D20B94" w:rsidRDefault="008228B1" w:rsidP="008228B1">
            <w:pPr>
              <w:numPr>
                <w:ilvl w:val="0"/>
                <w:numId w:val="11"/>
              </w:numPr>
              <w:spacing w:after="0" w:line="240" w:lineRule="auto"/>
              <w:jc w:val="center"/>
              <w:rPr>
                <w:rFonts w:ascii="Times New Roman" w:hAnsi="Times New Roman" w:cs="Times New Roman"/>
                <w:b/>
                <w:sz w:val="28"/>
                <w:szCs w:val="28"/>
              </w:rPr>
            </w:pPr>
          </w:p>
        </w:tc>
        <w:tc>
          <w:tcPr>
            <w:tcW w:w="9356" w:type="dxa"/>
          </w:tcPr>
          <w:p w:rsidR="008228B1" w:rsidRPr="00D20B94" w:rsidRDefault="008228B1" w:rsidP="00F0093C">
            <w:pPr>
              <w:spacing w:after="0" w:line="240" w:lineRule="auto"/>
              <w:jc w:val="center"/>
              <w:rPr>
                <w:rFonts w:ascii="Times New Roman" w:hAnsi="Times New Roman" w:cs="Times New Roman"/>
                <w:b/>
                <w:sz w:val="28"/>
                <w:szCs w:val="28"/>
              </w:rPr>
            </w:pPr>
          </w:p>
        </w:tc>
        <w:tc>
          <w:tcPr>
            <w:tcW w:w="2835" w:type="dxa"/>
          </w:tcPr>
          <w:p w:rsidR="008228B1" w:rsidRPr="00D20B94" w:rsidRDefault="008228B1" w:rsidP="00F0093C">
            <w:pPr>
              <w:spacing w:after="0" w:line="240" w:lineRule="auto"/>
              <w:jc w:val="center"/>
              <w:rPr>
                <w:rFonts w:ascii="Times New Roman" w:hAnsi="Times New Roman" w:cs="Times New Roman"/>
                <w:b/>
                <w:sz w:val="28"/>
                <w:szCs w:val="28"/>
              </w:rPr>
            </w:pPr>
          </w:p>
        </w:tc>
        <w:tc>
          <w:tcPr>
            <w:tcW w:w="2748" w:type="dxa"/>
          </w:tcPr>
          <w:p w:rsidR="008228B1" w:rsidRPr="00D20B94" w:rsidRDefault="008228B1" w:rsidP="00F0093C">
            <w:pPr>
              <w:spacing w:after="0" w:line="240" w:lineRule="auto"/>
              <w:jc w:val="center"/>
              <w:rPr>
                <w:rFonts w:ascii="Times New Roman" w:hAnsi="Times New Roman" w:cs="Times New Roman"/>
                <w:b/>
                <w:sz w:val="28"/>
                <w:szCs w:val="28"/>
              </w:rPr>
            </w:pPr>
          </w:p>
        </w:tc>
      </w:tr>
      <w:tr w:rsidR="008228B1" w:rsidRPr="00D20B94" w:rsidTr="00F0093C">
        <w:tc>
          <w:tcPr>
            <w:tcW w:w="675" w:type="dxa"/>
          </w:tcPr>
          <w:p w:rsidR="008228B1" w:rsidRPr="00D20B94" w:rsidRDefault="008228B1" w:rsidP="008228B1">
            <w:pPr>
              <w:numPr>
                <w:ilvl w:val="0"/>
                <w:numId w:val="11"/>
              </w:numPr>
              <w:spacing w:after="0" w:line="240" w:lineRule="auto"/>
              <w:jc w:val="center"/>
              <w:rPr>
                <w:rFonts w:ascii="Times New Roman" w:hAnsi="Times New Roman" w:cs="Times New Roman"/>
                <w:b/>
                <w:sz w:val="28"/>
                <w:szCs w:val="28"/>
              </w:rPr>
            </w:pPr>
          </w:p>
        </w:tc>
        <w:tc>
          <w:tcPr>
            <w:tcW w:w="9356" w:type="dxa"/>
          </w:tcPr>
          <w:p w:rsidR="008228B1" w:rsidRPr="00D20B94" w:rsidRDefault="008228B1" w:rsidP="00F0093C">
            <w:pPr>
              <w:spacing w:after="0" w:line="240" w:lineRule="auto"/>
              <w:jc w:val="center"/>
              <w:rPr>
                <w:rFonts w:ascii="Times New Roman" w:hAnsi="Times New Roman" w:cs="Times New Roman"/>
                <w:b/>
                <w:sz w:val="28"/>
                <w:szCs w:val="28"/>
              </w:rPr>
            </w:pPr>
          </w:p>
        </w:tc>
        <w:tc>
          <w:tcPr>
            <w:tcW w:w="2835" w:type="dxa"/>
          </w:tcPr>
          <w:p w:rsidR="008228B1" w:rsidRPr="00D20B94" w:rsidRDefault="008228B1" w:rsidP="00F0093C">
            <w:pPr>
              <w:spacing w:after="0" w:line="240" w:lineRule="auto"/>
              <w:jc w:val="center"/>
              <w:rPr>
                <w:rFonts w:ascii="Times New Roman" w:hAnsi="Times New Roman" w:cs="Times New Roman"/>
                <w:b/>
                <w:sz w:val="28"/>
                <w:szCs w:val="28"/>
              </w:rPr>
            </w:pPr>
          </w:p>
        </w:tc>
        <w:tc>
          <w:tcPr>
            <w:tcW w:w="2748" w:type="dxa"/>
          </w:tcPr>
          <w:p w:rsidR="008228B1" w:rsidRPr="00D20B94" w:rsidRDefault="008228B1" w:rsidP="00F0093C">
            <w:pPr>
              <w:spacing w:after="0" w:line="240" w:lineRule="auto"/>
              <w:jc w:val="center"/>
              <w:rPr>
                <w:rFonts w:ascii="Times New Roman" w:hAnsi="Times New Roman" w:cs="Times New Roman"/>
                <w:b/>
                <w:sz w:val="28"/>
                <w:szCs w:val="28"/>
              </w:rPr>
            </w:pPr>
          </w:p>
        </w:tc>
      </w:tr>
      <w:tr w:rsidR="008228B1" w:rsidRPr="00D20B94" w:rsidTr="00F0093C">
        <w:tc>
          <w:tcPr>
            <w:tcW w:w="675" w:type="dxa"/>
          </w:tcPr>
          <w:p w:rsidR="008228B1" w:rsidRPr="00D20B94" w:rsidRDefault="008228B1" w:rsidP="008228B1">
            <w:pPr>
              <w:numPr>
                <w:ilvl w:val="0"/>
                <w:numId w:val="11"/>
              </w:numPr>
              <w:spacing w:after="0" w:line="240" w:lineRule="auto"/>
              <w:jc w:val="center"/>
              <w:rPr>
                <w:rFonts w:ascii="Times New Roman" w:hAnsi="Times New Roman" w:cs="Times New Roman"/>
                <w:b/>
                <w:sz w:val="28"/>
                <w:szCs w:val="28"/>
              </w:rPr>
            </w:pPr>
          </w:p>
        </w:tc>
        <w:tc>
          <w:tcPr>
            <w:tcW w:w="9356" w:type="dxa"/>
          </w:tcPr>
          <w:p w:rsidR="008228B1" w:rsidRPr="00D20B94" w:rsidRDefault="008228B1" w:rsidP="00F0093C">
            <w:pPr>
              <w:spacing w:after="0" w:line="240" w:lineRule="auto"/>
              <w:jc w:val="center"/>
              <w:rPr>
                <w:rFonts w:ascii="Times New Roman" w:hAnsi="Times New Roman" w:cs="Times New Roman"/>
                <w:b/>
                <w:sz w:val="28"/>
                <w:szCs w:val="28"/>
              </w:rPr>
            </w:pPr>
          </w:p>
        </w:tc>
        <w:tc>
          <w:tcPr>
            <w:tcW w:w="2835" w:type="dxa"/>
          </w:tcPr>
          <w:p w:rsidR="008228B1" w:rsidRPr="00D20B94" w:rsidRDefault="008228B1" w:rsidP="00F0093C">
            <w:pPr>
              <w:spacing w:after="0" w:line="240" w:lineRule="auto"/>
              <w:jc w:val="center"/>
              <w:rPr>
                <w:rFonts w:ascii="Times New Roman" w:hAnsi="Times New Roman" w:cs="Times New Roman"/>
                <w:b/>
                <w:sz w:val="28"/>
                <w:szCs w:val="28"/>
              </w:rPr>
            </w:pPr>
          </w:p>
        </w:tc>
        <w:tc>
          <w:tcPr>
            <w:tcW w:w="2748" w:type="dxa"/>
          </w:tcPr>
          <w:p w:rsidR="008228B1" w:rsidRPr="00D20B94" w:rsidRDefault="008228B1" w:rsidP="00F0093C">
            <w:pPr>
              <w:spacing w:after="0" w:line="240" w:lineRule="auto"/>
              <w:jc w:val="center"/>
              <w:rPr>
                <w:rFonts w:ascii="Times New Roman" w:hAnsi="Times New Roman" w:cs="Times New Roman"/>
                <w:b/>
                <w:sz w:val="28"/>
                <w:szCs w:val="28"/>
              </w:rPr>
            </w:pPr>
          </w:p>
        </w:tc>
      </w:tr>
      <w:tr w:rsidR="008228B1" w:rsidRPr="00D20B94" w:rsidTr="00F0093C">
        <w:tc>
          <w:tcPr>
            <w:tcW w:w="675" w:type="dxa"/>
          </w:tcPr>
          <w:p w:rsidR="008228B1" w:rsidRPr="00D20B94" w:rsidRDefault="008228B1" w:rsidP="008228B1">
            <w:pPr>
              <w:numPr>
                <w:ilvl w:val="0"/>
                <w:numId w:val="11"/>
              </w:numPr>
              <w:spacing w:after="0" w:line="240" w:lineRule="auto"/>
              <w:jc w:val="center"/>
              <w:rPr>
                <w:rFonts w:ascii="Times New Roman" w:hAnsi="Times New Roman" w:cs="Times New Roman"/>
                <w:b/>
                <w:sz w:val="28"/>
                <w:szCs w:val="28"/>
              </w:rPr>
            </w:pPr>
          </w:p>
        </w:tc>
        <w:tc>
          <w:tcPr>
            <w:tcW w:w="9356" w:type="dxa"/>
          </w:tcPr>
          <w:p w:rsidR="008228B1" w:rsidRPr="00D20B94" w:rsidRDefault="008228B1" w:rsidP="00F0093C">
            <w:pPr>
              <w:spacing w:after="0" w:line="240" w:lineRule="auto"/>
              <w:jc w:val="center"/>
              <w:rPr>
                <w:rFonts w:ascii="Times New Roman" w:hAnsi="Times New Roman" w:cs="Times New Roman"/>
                <w:b/>
                <w:sz w:val="28"/>
                <w:szCs w:val="28"/>
              </w:rPr>
            </w:pPr>
          </w:p>
        </w:tc>
        <w:tc>
          <w:tcPr>
            <w:tcW w:w="2835" w:type="dxa"/>
          </w:tcPr>
          <w:p w:rsidR="008228B1" w:rsidRPr="00D20B94" w:rsidRDefault="008228B1" w:rsidP="00F0093C">
            <w:pPr>
              <w:spacing w:after="0" w:line="240" w:lineRule="auto"/>
              <w:jc w:val="center"/>
              <w:rPr>
                <w:rFonts w:ascii="Times New Roman" w:hAnsi="Times New Roman" w:cs="Times New Roman"/>
                <w:b/>
                <w:sz w:val="28"/>
                <w:szCs w:val="28"/>
              </w:rPr>
            </w:pPr>
          </w:p>
        </w:tc>
        <w:tc>
          <w:tcPr>
            <w:tcW w:w="2748" w:type="dxa"/>
          </w:tcPr>
          <w:p w:rsidR="008228B1" w:rsidRPr="00D20B94" w:rsidRDefault="008228B1" w:rsidP="00F0093C">
            <w:pPr>
              <w:spacing w:after="0" w:line="240" w:lineRule="auto"/>
              <w:jc w:val="center"/>
              <w:rPr>
                <w:rFonts w:ascii="Times New Roman" w:hAnsi="Times New Roman" w:cs="Times New Roman"/>
                <w:b/>
                <w:sz w:val="28"/>
                <w:szCs w:val="28"/>
              </w:rPr>
            </w:pPr>
          </w:p>
        </w:tc>
      </w:tr>
      <w:tr w:rsidR="008228B1" w:rsidRPr="00D20B94" w:rsidTr="00F0093C">
        <w:tc>
          <w:tcPr>
            <w:tcW w:w="675" w:type="dxa"/>
          </w:tcPr>
          <w:p w:rsidR="008228B1" w:rsidRPr="00D20B94" w:rsidRDefault="008228B1" w:rsidP="008228B1">
            <w:pPr>
              <w:numPr>
                <w:ilvl w:val="0"/>
                <w:numId w:val="11"/>
              </w:numPr>
              <w:spacing w:after="0" w:line="240" w:lineRule="auto"/>
              <w:jc w:val="center"/>
              <w:rPr>
                <w:rFonts w:ascii="Times New Roman" w:hAnsi="Times New Roman" w:cs="Times New Roman"/>
                <w:b/>
                <w:sz w:val="28"/>
                <w:szCs w:val="28"/>
              </w:rPr>
            </w:pPr>
          </w:p>
        </w:tc>
        <w:tc>
          <w:tcPr>
            <w:tcW w:w="9356" w:type="dxa"/>
          </w:tcPr>
          <w:p w:rsidR="008228B1" w:rsidRPr="00D20B94" w:rsidRDefault="008228B1" w:rsidP="00F0093C">
            <w:pPr>
              <w:spacing w:after="0" w:line="240" w:lineRule="auto"/>
              <w:jc w:val="center"/>
              <w:rPr>
                <w:rFonts w:ascii="Times New Roman" w:hAnsi="Times New Roman" w:cs="Times New Roman"/>
                <w:b/>
                <w:sz w:val="28"/>
                <w:szCs w:val="28"/>
              </w:rPr>
            </w:pPr>
          </w:p>
        </w:tc>
        <w:tc>
          <w:tcPr>
            <w:tcW w:w="2835" w:type="dxa"/>
          </w:tcPr>
          <w:p w:rsidR="008228B1" w:rsidRPr="00D20B94" w:rsidRDefault="008228B1" w:rsidP="00F0093C">
            <w:pPr>
              <w:spacing w:after="0" w:line="240" w:lineRule="auto"/>
              <w:jc w:val="center"/>
              <w:rPr>
                <w:rFonts w:ascii="Times New Roman" w:hAnsi="Times New Roman" w:cs="Times New Roman"/>
                <w:b/>
                <w:sz w:val="28"/>
                <w:szCs w:val="28"/>
              </w:rPr>
            </w:pPr>
          </w:p>
        </w:tc>
        <w:tc>
          <w:tcPr>
            <w:tcW w:w="2748" w:type="dxa"/>
          </w:tcPr>
          <w:p w:rsidR="008228B1" w:rsidRPr="00D20B94" w:rsidRDefault="008228B1" w:rsidP="00F0093C">
            <w:pPr>
              <w:spacing w:after="0" w:line="240" w:lineRule="auto"/>
              <w:jc w:val="center"/>
              <w:rPr>
                <w:rFonts w:ascii="Times New Roman" w:hAnsi="Times New Roman" w:cs="Times New Roman"/>
                <w:b/>
                <w:sz w:val="28"/>
                <w:szCs w:val="28"/>
              </w:rPr>
            </w:pPr>
          </w:p>
        </w:tc>
      </w:tr>
      <w:tr w:rsidR="008228B1" w:rsidRPr="00D20B94" w:rsidTr="00F0093C">
        <w:tc>
          <w:tcPr>
            <w:tcW w:w="675" w:type="dxa"/>
          </w:tcPr>
          <w:p w:rsidR="008228B1" w:rsidRPr="00D20B94" w:rsidRDefault="008228B1" w:rsidP="008228B1">
            <w:pPr>
              <w:numPr>
                <w:ilvl w:val="0"/>
                <w:numId w:val="11"/>
              </w:numPr>
              <w:spacing w:after="0" w:line="240" w:lineRule="auto"/>
              <w:jc w:val="center"/>
              <w:rPr>
                <w:rFonts w:ascii="Times New Roman" w:hAnsi="Times New Roman" w:cs="Times New Roman"/>
                <w:b/>
                <w:sz w:val="28"/>
                <w:szCs w:val="28"/>
              </w:rPr>
            </w:pPr>
          </w:p>
        </w:tc>
        <w:tc>
          <w:tcPr>
            <w:tcW w:w="9356" w:type="dxa"/>
          </w:tcPr>
          <w:p w:rsidR="008228B1" w:rsidRPr="00D20B94" w:rsidRDefault="008228B1" w:rsidP="00F0093C">
            <w:pPr>
              <w:spacing w:after="0" w:line="240" w:lineRule="auto"/>
              <w:jc w:val="center"/>
              <w:rPr>
                <w:rFonts w:ascii="Times New Roman" w:hAnsi="Times New Roman" w:cs="Times New Roman"/>
                <w:b/>
                <w:sz w:val="28"/>
                <w:szCs w:val="28"/>
              </w:rPr>
            </w:pPr>
          </w:p>
        </w:tc>
        <w:tc>
          <w:tcPr>
            <w:tcW w:w="2835" w:type="dxa"/>
          </w:tcPr>
          <w:p w:rsidR="008228B1" w:rsidRPr="00D20B94" w:rsidRDefault="008228B1" w:rsidP="00F0093C">
            <w:pPr>
              <w:spacing w:after="0" w:line="240" w:lineRule="auto"/>
              <w:jc w:val="center"/>
              <w:rPr>
                <w:rFonts w:ascii="Times New Roman" w:hAnsi="Times New Roman" w:cs="Times New Roman"/>
                <w:b/>
                <w:sz w:val="28"/>
                <w:szCs w:val="28"/>
              </w:rPr>
            </w:pPr>
          </w:p>
        </w:tc>
        <w:tc>
          <w:tcPr>
            <w:tcW w:w="2748" w:type="dxa"/>
          </w:tcPr>
          <w:p w:rsidR="008228B1" w:rsidRPr="00D20B94" w:rsidRDefault="008228B1" w:rsidP="00F0093C">
            <w:pPr>
              <w:spacing w:after="0" w:line="240" w:lineRule="auto"/>
              <w:jc w:val="center"/>
              <w:rPr>
                <w:rFonts w:ascii="Times New Roman" w:hAnsi="Times New Roman" w:cs="Times New Roman"/>
                <w:b/>
                <w:sz w:val="28"/>
                <w:szCs w:val="28"/>
              </w:rPr>
            </w:pPr>
          </w:p>
        </w:tc>
      </w:tr>
      <w:tr w:rsidR="008228B1" w:rsidRPr="00D20B94" w:rsidTr="00F0093C">
        <w:tc>
          <w:tcPr>
            <w:tcW w:w="675" w:type="dxa"/>
          </w:tcPr>
          <w:p w:rsidR="008228B1" w:rsidRPr="00D20B94" w:rsidRDefault="008228B1" w:rsidP="008228B1">
            <w:pPr>
              <w:numPr>
                <w:ilvl w:val="0"/>
                <w:numId w:val="11"/>
              </w:numPr>
              <w:spacing w:after="0" w:line="240" w:lineRule="auto"/>
              <w:jc w:val="center"/>
              <w:rPr>
                <w:rFonts w:ascii="Times New Roman" w:hAnsi="Times New Roman" w:cs="Times New Roman"/>
                <w:b/>
                <w:sz w:val="28"/>
                <w:szCs w:val="28"/>
              </w:rPr>
            </w:pPr>
          </w:p>
        </w:tc>
        <w:tc>
          <w:tcPr>
            <w:tcW w:w="9356" w:type="dxa"/>
          </w:tcPr>
          <w:p w:rsidR="008228B1" w:rsidRPr="00D20B94" w:rsidRDefault="008228B1" w:rsidP="00F0093C">
            <w:pPr>
              <w:spacing w:after="0" w:line="240" w:lineRule="auto"/>
              <w:jc w:val="center"/>
              <w:rPr>
                <w:rFonts w:ascii="Times New Roman" w:hAnsi="Times New Roman" w:cs="Times New Roman"/>
                <w:b/>
                <w:sz w:val="28"/>
                <w:szCs w:val="28"/>
              </w:rPr>
            </w:pPr>
          </w:p>
        </w:tc>
        <w:tc>
          <w:tcPr>
            <w:tcW w:w="2835" w:type="dxa"/>
          </w:tcPr>
          <w:p w:rsidR="008228B1" w:rsidRPr="00D20B94" w:rsidRDefault="008228B1" w:rsidP="00F0093C">
            <w:pPr>
              <w:spacing w:after="0" w:line="240" w:lineRule="auto"/>
              <w:jc w:val="center"/>
              <w:rPr>
                <w:rFonts w:ascii="Times New Roman" w:hAnsi="Times New Roman" w:cs="Times New Roman"/>
                <w:b/>
                <w:sz w:val="28"/>
                <w:szCs w:val="28"/>
              </w:rPr>
            </w:pPr>
          </w:p>
        </w:tc>
        <w:tc>
          <w:tcPr>
            <w:tcW w:w="2748" w:type="dxa"/>
          </w:tcPr>
          <w:p w:rsidR="008228B1" w:rsidRPr="00D20B94" w:rsidRDefault="008228B1" w:rsidP="00F0093C">
            <w:pPr>
              <w:spacing w:after="0" w:line="240" w:lineRule="auto"/>
              <w:jc w:val="center"/>
              <w:rPr>
                <w:rFonts w:ascii="Times New Roman" w:hAnsi="Times New Roman" w:cs="Times New Roman"/>
                <w:b/>
                <w:sz w:val="28"/>
                <w:szCs w:val="28"/>
              </w:rPr>
            </w:pPr>
          </w:p>
        </w:tc>
      </w:tr>
    </w:tbl>
    <w:p w:rsidR="008228B1" w:rsidRPr="00DB271C" w:rsidRDefault="008228B1" w:rsidP="008228B1">
      <w:pPr>
        <w:spacing w:after="0" w:line="240" w:lineRule="auto"/>
        <w:jc w:val="center"/>
        <w:rPr>
          <w:rFonts w:ascii="Times New Roman" w:hAnsi="Times New Roman" w:cs="Times New Roman"/>
          <w:b/>
          <w:sz w:val="28"/>
          <w:szCs w:val="28"/>
        </w:rPr>
      </w:pPr>
    </w:p>
    <w:p w:rsidR="00000000" w:rsidRDefault="008228B1"/>
    <w:sectPr w:rsidR="00000000" w:rsidSect="0098182E">
      <w:pgSz w:w="16838" w:h="11906" w:orient="landscape"/>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A6AE9"/>
    <w:multiLevelType w:val="hybridMultilevel"/>
    <w:tmpl w:val="C406CF7C"/>
    <w:lvl w:ilvl="0" w:tplc="6BAE60D4">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5F0B04"/>
    <w:multiLevelType w:val="hybridMultilevel"/>
    <w:tmpl w:val="88B87996"/>
    <w:lvl w:ilvl="0" w:tplc="139A3778">
      <w:start w:val="1"/>
      <w:numFmt w:val="bullet"/>
      <w:lvlText w:val=""/>
      <w:lvlJc w:val="left"/>
      <w:pPr>
        <w:tabs>
          <w:tab w:val="num" w:pos="720"/>
        </w:tabs>
        <w:ind w:left="720" w:hanging="360"/>
      </w:pPr>
      <w:rPr>
        <w:rFonts w:ascii="Wingdings 2" w:hAnsi="Wingdings 2" w:cs="Wingdings 2" w:hint="default"/>
      </w:rPr>
    </w:lvl>
    <w:lvl w:ilvl="1" w:tplc="5AFA9C90">
      <w:start w:val="1"/>
      <w:numFmt w:val="bullet"/>
      <w:lvlText w:val=""/>
      <w:lvlJc w:val="left"/>
      <w:pPr>
        <w:tabs>
          <w:tab w:val="num" w:pos="1440"/>
        </w:tabs>
        <w:ind w:left="1440" w:hanging="360"/>
      </w:pPr>
      <w:rPr>
        <w:rFonts w:ascii="Wingdings 2" w:hAnsi="Wingdings 2" w:cs="Wingdings 2" w:hint="default"/>
      </w:rPr>
    </w:lvl>
    <w:lvl w:ilvl="2" w:tplc="C756D2C2">
      <w:start w:val="1"/>
      <w:numFmt w:val="bullet"/>
      <w:lvlText w:val=""/>
      <w:lvlJc w:val="left"/>
      <w:pPr>
        <w:tabs>
          <w:tab w:val="num" w:pos="2160"/>
        </w:tabs>
        <w:ind w:left="2160" w:hanging="360"/>
      </w:pPr>
      <w:rPr>
        <w:rFonts w:ascii="Wingdings 2" w:hAnsi="Wingdings 2" w:cs="Wingdings 2" w:hint="default"/>
      </w:rPr>
    </w:lvl>
    <w:lvl w:ilvl="3" w:tplc="10BC6E78">
      <w:start w:val="1"/>
      <w:numFmt w:val="bullet"/>
      <w:lvlText w:val=""/>
      <w:lvlJc w:val="left"/>
      <w:pPr>
        <w:tabs>
          <w:tab w:val="num" w:pos="2880"/>
        </w:tabs>
        <w:ind w:left="2880" w:hanging="360"/>
      </w:pPr>
      <w:rPr>
        <w:rFonts w:ascii="Wingdings 2" w:hAnsi="Wingdings 2" w:cs="Wingdings 2" w:hint="default"/>
      </w:rPr>
    </w:lvl>
    <w:lvl w:ilvl="4" w:tplc="757EE094">
      <w:start w:val="1"/>
      <w:numFmt w:val="bullet"/>
      <w:lvlText w:val=""/>
      <w:lvlJc w:val="left"/>
      <w:pPr>
        <w:tabs>
          <w:tab w:val="num" w:pos="3600"/>
        </w:tabs>
        <w:ind w:left="3600" w:hanging="360"/>
      </w:pPr>
      <w:rPr>
        <w:rFonts w:ascii="Wingdings 2" w:hAnsi="Wingdings 2" w:cs="Wingdings 2" w:hint="default"/>
      </w:rPr>
    </w:lvl>
    <w:lvl w:ilvl="5" w:tplc="304C558E">
      <w:start w:val="1"/>
      <w:numFmt w:val="bullet"/>
      <w:lvlText w:val=""/>
      <w:lvlJc w:val="left"/>
      <w:pPr>
        <w:tabs>
          <w:tab w:val="num" w:pos="4320"/>
        </w:tabs>
        <w:ind w:left="4320" w:hanging="360"/>
      </w:pPr>
      <w:rPr>
        <w:rFonts w:ascii="Wingdings 2" w:hAnsi="Wingdings 2" w:cs="Wingdings 2" w:hint="default"/>
      </w:rPr>
    </w:lvl>
    <w:lvl w:ilvl="6" w:tplc="80B08052">
      <w:start w:val="1"/>
      <w:numFmt w:val="bullet"/>
      <w:lvlText w:val=""/>
      <w:lvlJc w:val="left"/>
      <w:pPr>
        <w:tabs>
          <w:tab w:val="num" w:pos="5040"/>
        </w:tabs>
        <w:ind w:left="5040" w:hanging="360"/>
      </w:pPr>
      <w:rPr>
        <w:rFonts w:ascii="Wingdings 2" w:hAnsi="Wingdings 2" w:cs="Wingdings 2" w:hint="default"/>
      </w:rPr>
    </w:lvl>
    <w:lvl w:ilvl="7" w:tplc="3E70D2B0">
      <w:start w:val="1"/>
      <w:numFmt w:val="bullet"/>
      <w:lvlText w:val=""/>
      <w:lvlJc w:val="left"/>
      <w:pPr>
        <w:tabs>
          <w:tab w:val="num" w:pos="5760"/>
        </w:tabs>
        <w:ind w:left="5760" w:hanging="360"/>
      </w:pPr>
      <w:rPr>
        <w:rFonts w:ascii="Wingdings 2" w:hAnsi="Wingdings 2" w:cs="Wingdings 2" w:hint="default"/>
      </w:rPr>
    </w:lvl>
    <w:lvl w:ilvl="8" w:tplc="4CBC5FB2">
      <w:start w:val="1"/>
      <w:numFmt w:val="bullet"/>
      <w:lvlText w:val=""/>
      <w:lvlJc w:val="left"/>
      <w:pPr>
        <w:tabs>
          <w:tab w:val="num" w:pos="6480"/>
        </w:tabs>
        <w:ind w:left="6480" w:hanging="360"/>
      </w:pPr>
      <w:rPr>
        <w:rFonts w:ascii="Wingdings 2" w:hAnsi="Wingdings 2" w:cs="Wingdings 2" w:hint="default"/>
      </w:rPr>
    </w:lvl>
  </w:abstractNum>
  <w:abstractNum w:abstractNumId="2">
    <w:nsid w:val="07D94166"/>
    <w:multiLevelType w:val="hybridMultilevel"/>
    <w:tmpl w:val="57F601DE"/>
    <w:lvl w:ilvl="0" w:tplc="6BAE60D4">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275578E"/>
    <w:multiLevelType w:val="hybridMultilevel"/>
    <w:tmpl w:val="761216CA"/>
    <w:lvl w:ilvl="0" w:tplc="6BAE60D4">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AF4CD9"/>
    <w:multiLevelType w:val="hybridMultilevel"/>
    <w:tmpl w:val="D6787B3E"/>
    <w:lvl w:ilvl="0" w:tplc="6BAE60D4">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AE0C75"/>
    <w:multiLevelType w:val="hybridMultilevel"/>
    <w:tmpl w:val="F0D604E0"/>
    <w:lvl w:ilvl="0" w:tplc="5A38864A">
      <w:start w:val="1"/>
      <w:numFmt w:val="bullet"/>
      <w:lvlText w:val=""/>
      <w:lvlJc w:val="left"/>
      <w:pPr>
        <w:tabs>
          <w:tab w:val="num" w:pos="720"/>
        </w:tabs>
        <w:ind w:left="720" w:hanging="360"/>
      </w:pPr>
      <w:rPr>
        <w:rFonts w:ascii="Wingdings 2" w:hAnsi="Wingdings 2" w:cs="Wingdings 2" w:hint="default"/>
      </w:rPr>
    </w:lvl>
    <w:lvl w:ilvl="1" w:tplc="6F9671B4">
      <w:start w:val="1"/>
      <w:numFmt w:val="bullet"/>
      <w:lvlText w:val=""/>
      <w:lvlJc w:val="left"/>
      <w:pPr>
        <w:tabs>
          <w:tab w:val="num" w:pos="1440"/>
        </w:tabs>
        <w:ind w:left="1440" w:hanging="360"/>
      </w:pPr>
      <w:rPr>
        <w:rFonts w:ascii="Wingdings 2" w:hAnsi="Wingdings 2" w:cs="Wingdings 2" w:hint="default"/>
      </w:rPr>
    </w:lvl>
    <w:lvl w:ilvl="2" w:tplc="8B90A21A">
      <w:start w:val="1"/>
      <w:numFmt w:val="bullet"/>
      <w:lvlText w:val=""/>
      <w:lvlJc w:val="left"/>
      <w:pPr>
        <w:tabs>
          <w:tab w:val="num" w:pos="2160"/>
        </w:tabs>
        <w:ind w:left="2160" w:hanging="360"/>
      </w:pPr>
      <w:rPr>
        <w:rFonts w:ascii="Wingdings 2" w:hAnsi="Wingdings 2" w:cs="Wingdings 2" w:hint="default"/>
      </w:rPr>
    </w:lvl>
    <w:lvl w:ilvl="3" w:tplc="3DFA0E48">
      <w:start w:val="1"/>
      <w:numFmt w:val="bullet"/>
      <w:lvlText w:val=""/>
      <w:lvlJc w:val="left"/>
      <w:pPr>
        <w:tabs>
          <w:tab w:val="num" w:pos="2880"/>
        </w:tabs>
        <w:ind w:left="2880" w:hanging="360"/>
      </w:pPr>
      <w:rPr>
        <w:rFonts w:ascii="Wingdings 2" w:hAnsi="Wingdings 2" w:cs="Wingdings 2" w:hint="default"/>
      </w:rPr>
    </w:lvl>
    <w:lvl w:ilvl="4" w:tplc="3DF40DA2">
      <w:start w:val="1"/>
      <w:numFmt w:val="bullet"/>
      <w:lvlText w:val=""/>
      <w:lvlJc w:val="left"/>
      <w:pPr>
        <w:tabs>
          <w:tab w:val="num" w:pos="3600"/>
        </w:tabs>
        <w:ind w:left="3600" w:hanging="360"/>
      </w:pPr>
      <w:rPr>
        <w:rFonts w:ascii="Wingdings 2" w:hAnsi="Wingdings 2" w:cs="Wingdings 2" w:hint="default"/>
      </w:rPr>
    </w:lvl>
    <w:lvl w:ilvl="5" w:tplc="72083AD2">
      <w:start w:val="1"/>
      <w:numFmt w:val="bullet"/>
      <w:lvlText w:val=""/>
      <w:lvlJc w:val="left"/>
      <w:pPr>
        <w:tabs>
          <w:tab w:val="num" w:pos="4320"/>
        </w:tabs>
        <w:ind w:left="4320" w:hanging="360"/>
      </w:pPr>
      <w:rPr>
        <w:rFonts w:ascii="Wingdings 2" w:hAnsi="Wingdings 2" w:cs="Wingdings 2" w:hint="default"/>
      </w:rPr>
    </w:lvl>
    <w:lvl w:ilvl="6" w:tplc="F9CE13AE">
      <w:start w:val="1"/>
      <w:numFmt w:val="bullet"/>
      <w:lvlText w:val=""/>
      <w:lvlJc w:val="left"/>
      <w:pPr>
        <w:tabs>
          <w:tab w:val="num" w:pos="5040"/>
        </w:tabs>
        <w:ind w:left="5040" w:hanging="360"/>
      </w:pPr>
      <w:rPr>
        <w:rFonts w:ascii="Wingdings 2" w:hAnsi="Wingdings 2" w:cs="Wingdings 2" w:hint="default"/>
      </w:rPr>
    </w:lvl>
    <w:lvl w:ilvl="7" w:tplc="474ECA2C">
      <w:start w:val="1"/>
      <w:numFmt w:val="bullet"/>
      <w:lvlText w:val=""/>
      <w:lvlJc w:val="left"/>
      <w:pPr>
        <w:tabs>
          <w:tab w:val="num" w:pos="5760"/>
        </w:tabs>
        <w:ind w:left="5760" w:hanging="360"/>
      </w:pPr>
      <w:rPr>
        <w:rFonts w:ascii="Wingdings 2" w:hAnsi="Wingdings 2" w:cs="Wingdings 2" w:hint="default"/>
      </w:rPr>
    </w:lvl>
    <w:lvl w:ilvl="8" w:tplc="8C4E2EC4">
      <w:start w:val="1"/>
      <w:numFmt w:val="bullet"/>
      <w:lvlText w:val=""/>
      <w:lvlJc w:val="left"/>
      <w:pPr>
        <w:tabs>
          <w:tab w:val="num" w:pos="6480"/>
        </w:tabs>
        <w:ind w:left="6480" w:hanging="360"/>
      </w:pPr>
      <w:rPr>
        <w:rFonts w:ascii="Wingdings 2" w:hAnsi="Wingdings 2" w:cs="Wingdings 2" w:hint="default"/>
      </w:rPr>
    </w:lvl>
  </w:abstractNum>
  <w:abstractNum w:abstractNumId="6">
    <w:nsid w:val="2F2F6D2C"/>
    <w:multiLevelType w:val="hybridMultilevel"/>
    <w:tmpl w:val="078E4776"/>
    <w:lvl w:ilvl="0" w:tplc="6BAE60D4">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37C81FD5"/>
    <w:multiLevelType w:val="hybridMultilevel"/>
    <w:tmpl w:val="CFF80DEA"/>
    <w:lvl w:ilvl="0" w:tplc="6BAE60D4">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4A1003E8"/>
    <w:multiLevelType w:val="hybridMultilevel"/>
    <w:tmpl w:val="123C06A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9">
    <w:nsid w:val="4B774A28"/>
    <w:multiLevelType w:val="hybridMultilevel"/>
    <w:tmpl w:val="D2CA2660"/>
    <w:lvl w:ilvl="0" w:tplc="6BAE60D4">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4E2057A4"/>
    <w:multiLevelType w:val="hybridMultilevel"/>
    <w:tmpl w:val="D2CA2660"/>
    <w:lvl w:ilvl="0" w:tplc="6BAE60D4">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num>
  <w:num w:numId="2">
    <w:abstractNumId w:val="1"/>
  </w:num>
  <w:num w:numId="3">
    <w:abstractNumId w:val="0"/>
  </w:num>
  <w:num w:numId="4">
    <w:abstractNumId w:val="3"/>
  </w:num>
  <w:num w:numId="5">
    <w:abstractNumId w:val="8"/>
  </w:num>
  <w:num w:numId="6">
    <w:abstractNumId w:val="4"/>
  </w:num>
  <w:num w:numId="7">
    <w:abstractNumId w:val="7"/>
  </w:num>
  <w:num w:numId="8">
    <w:abstractNumId w:val="6"/>
  </w:num>
  <w:num w:numId="9">
    <w:abstractNumId w:val="2"/>
  </w:num>
  <w:num w:numId="10">
    <w:abstractNumId w:val="1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compat>
    <w:useFELayout/>
  </w:compat>
  <w:rsids>
    <w:rsidRoot w:val="008228B1"/>
    <w:rsid w:val="008228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228B1"/>
    <w:pPr>
      <w:spacing w:after="0" w:line="240" w:lineRule="auto"/>
    </w:pPr>
    <w:rPr>
      <w:rFonts w:ascii="Calibri" w:eastAsia="Calibri"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2015</Words>
  <Characters>11487</Characters>
  <Application>Microsoft Office Word</Application>
  <DocSecurity>0</DocSecurity>
  <Lines>95</Lines>
  <Paragraphs>26</Paragraphs>
  <ScaleCrop>false</ScaleCrop>
  <Company/>
  <LinksUpToDate>false</LinksUpToDate>
  <CharactersWithSpaces>13476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2016-10-24T00:55:00Z</dcterms:created>
  <dcterms:modified xsi:type="dcterms:W3CDTF">2016-10-24T00:56:00Z</dcterms:modified>
</cp:coreProperties>
</file>